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5E2" w:rsidRPr="008D76AD" w:rsidRDefault="001E15E2" w:rsidP="00AB24C2">
      <w:pPr>
        <w:tabs>
          <w:tab w:val="left" w:pos="22397"/>
        </w:tabs>
        <w:rPr>
          <w:rFonts w:ascii="Times New Roman" w:hAnsi="Times New Roman" w:cs="Times New Roman"/>
          <w:b/>
          <w:sz w:val="28"/>
          <w:szCs w:val="28"/>
        </w:rPr>
      </w:pPr>
      <w:bookmarkStart w:id="0" w:name="_GoBack"/>
      <w:bookmarkEnd w:id="0"/>
      <w:r w:rsidRPr="008D76AD">
        <w:rPr>
          <w:rFonts w:ascii="Times New Roman" w:hAnsi="Times New Roman" w:cs="Times New Roman"/>
          <w:b/>
          <w:sz w:val="28"/>
          <w:szCs w:val="28"/>
        </w:rPr>
        <w:t>Контроль файл</w:t>
      </w:r>
      <w:r w:rsidR="006920FF" w:rsidRPr="008D76AD">
        <w:rPr>
          <w:rFonts w:ascii="Times New Roman" w:hAnsi="Times New Roman" w:cs="Times New Roman"/>
          <w:b/>
          <w:sz w:val="28"/>
          <w:szCs w:val="28"/>
        </w:rPr>
        <w:t>а</w:t>
      </w:r>
      <w:r w:rsidR="00312E6D" w:rsidRPr="008D76AD">
        <w:rPr>
          <w:rFonts w:ascii="Times New Roman" w:hAnsi="Times New Roman" w:cs="Times New Roman"/>
          <w:b/>
          <w:sz w:val="28"/>
          <w:szCs w:val="28"/>
        </w:rPr>
        <w:t xml:space="preserve"> </w:t>
      </w:r>
      <w:r w:rsidR="00703BAC" w:rsidRPr="008D76AD">
        <w:rPr>
          <w:rFonts w:ascii="Times New Roman" w:hAnsi="Times New Roman" w:cs="Times New Roman"/>
          <w:b/>
          <w:sz w:val="28"/>
          <w:szCs w:val="28"/>
          <w:lang w:val="ru-RU"/>
        </w:rPr>
        <w:t>7</w:t>
      </w:r>
      <w:r w:rsidR="00703BAC" w:rsidRPr="008D76AD">
        <w:rPr>
          <w:rFonts w:ascii="Times New Roman" w:hAnsi="Times New Roman" w:cs="Times New Roman"/>
          <w:b/>
          <w:sz w:val="28"/>
          <w:szCs w:val="28"/>
          <w:lang w:val="en-US"/>
        </w:rPr>
        <w:t>H</w:t>
      </w:r>
      <w:r w:rsidR="00CA77DB" w:rsidRPr="008D76AD">
        <w:rPr>
          <w:rFonts w:ascii="Times New Roman" w:hAnsi="Times New Roman" w:cs="Times New Roman"/>
          <w:b/>
          <w:sz w:val="28"/>
          <w:szCs w:val="28"/>
        </w:rPr>
        <w:t>X</w:t>
      </w:r>
    </w:p>
    <w:p w:rsidR="000B7F61" w:rsidRPr="008D76AD" w:rsidRDefault="000B7F61" w:rsidP="00AB24C2">
      <w:pPr>
        <w:tabs>
          <w:tab w:val="left" w:pos="22397"/>
        </w:tabs>
        <w:spacing w:before="120" w:after="120"/>
        <w:rPr>
          <w:rFonts w:ascii="Times New Roman" w:hAnsi="Times New Roman" w:cs="Times New Roman"/>
          <w:b/>
          <w:sz w:val="28"/>
          <w:szCs w:val="28"/>
          <w:u w:val="single"/>
        </w:rPr>
      </w:pPr>
      <w:r w:rsidRPr="008D76AD">
        <w:rPr>
          <w:rFonts w:ascii="Times New Roman" w:hAnsi="Times New Roman" w:cs="Times New Roman"/>
          <w:b/>
          <w:sz w:val="28"/>
          <w:szCs w:val="28"/>
          <w:u w:val="single"/>
        </w:rPr>
        <w:t>Технологічний контроль (первинний на рівні XSD-схеми)</w:t>
      </w:r>
    </w:p>
    <w:p w:rsidR="000B7F61" w:rsidRPr="008D76AD" w:rsidRDefault="000B7F61" w:rsidP="00AB24C2">
      <w:pPr>
        <w:tabs>
          <w:tab w:val="left" w:pos="22397"/>
        </w:tabs>
        <w:spacing w:before="120" w:after="120"/>
        <w:jc w:val="both"/>
        <w:rPr>
          <w:rFonts w:ascii="Times New Roman" w:hAnsi="Times New Roman" w:cs="Times New Roman"/>
          <w:sz w:val="28"/>
          <w:szCs w:val="28"/>
        </w:rPr>
      </w:pPr>
      <w:r w:rsidRPr="008D76AD">
        <w:rPr>
          <w:rFonts w:ascii="Times New Roman" w:hAnsi="Times New Roman" w:cs="Times New Roman"/>
          <w:sz w:val="28"/>
          <w:szCs w:val="28"/>
        </w:rPr>
        <w:t>1. Перевірка належності значень параметрів</w:t>
      </w:r>
      <w:r w:rsidR="00627644" w:rsidRPr="008D76AD">
        <w:rPr>
          <w:rFonts w:ascii="Times New Roman" w:hAnsi="Times New Roman" w:cs="Times New Roman"/>
          <w:sz w:val="28"/>
          <w:szCs w:val="28"/>
        </w:rPr>
        <w:t xml:space="preserve"> R030,</w:t>
      </w:r>
      <w:r w:rsidRPr="008D76AD">
        <w:rPr>
          <w:rFonts w:ascii="Times New Roman" w:hAnsi="Times New Roman" w:cs="Times New Roman"/>
          <w:sz w:val="28"/>
          <w:szCs w:val="28"/>
        </w:rPr>
        <w:t xml:space="preserve"> </w:t>
      </w:r>
      <w:r w:rsidR="00A327D0" w:rsidRPr="008D76AD">
        <w:rPr>
          <w:rFonts w:ascii="Times New Roman" w:hAnsi="Times New Roman" w:cs="Times New Roman"/>
          <w:sz w:val="28"/>
          <w:szCs w:val="28"/>
        </w:rPr>
        <w:t>F083, K140, K110, K061, S190, FST, F074, F037, S260, F132, K072, S032, F131, S18</w:t>
      </w:r>
      <w:r w:rsidR="003E48A0" w:rsidRPr="008D76AD">
        <w:rPr>
          <w:rFonts w:ascii="Times New Roman" w:hAnsi="Times New Roman" w:cs="Times New Roman"/>
          <w:sz w:val="28"/>
          <w:szCs w:val="28"/>
        </w:rPr>
        <w:t>7</w:t>
      </w:r>
      <w:r w:rsidR="00A327D0" w:rsidRPr="008D76AD">
        <w:rPr>
          <w:rFonts w:ascii="Times New Roman" w:hAnsi="Times New Roman" w:cs="Times New Roman"/>
          <w:sz w:val="28"/>
          <w:szCs w:val="28"/>
        </w:rPr>
        <w:t>, FBM, F133</w:t>
      </w:r>
      <w:r w:rsidR="0080637C" w:rsidRPr="008D76AD">
        <w:rPr>
          <w:rFonts w:ascii="Times New Roman" w:hAnsi="Times New Roman" w:cs="Times New Roman"/>
          <w:sz w:val="28"/>
          <w:szCs w:val="28"/>
        </w:rPr>
        <w:t xml:space="preserve">, </w:t>
      </w:r>
      <w:r w:rsidR="0080637C" w:rsidRPr="008D76AD">
        <w:rPr>
          <w:rFonts w:ascii="Times New Roman" w:hAnsi="Times New Roman" w:cs="Times New Roman"/>
          <w:sz w:val="28"/>
          <w:szCs w:val="28"/>
          <w:lang w:val="en-US"/>
        </w:rPr>
        <w:t>S</w:t>
      </w:r>
      <w:r w:rsidR="0080637C" w:rsidRPr="008D76AD">
        <w:rPr>
          <w:rFonts w:ascii="Times New Roman" w:hAnsi="Times New Roman" w:cs="Times New Roman"/>
          <w:sz w:val="28"/>
          <w:szCs w:val="28"/>
        </w:rPr>
        <w:t xml:space="preserve">240, </w:t>
      </w:r>
      <w:r w:rsidR="0080637C" w:rsidRPr="008D76AD">
        <w:rPr>
          <w:rFonts w:ascii="Times New Roman" w:hAnsi="Times New Roman" w:cs="Times New Roman"/>
          <w:sz w:val="28"/>
          <w:szCs w:val="28"/>
          <w:lang w:val="en-US"/>
        </w:rPr>
        <w:t>LTV</w:t>
      </w:r>
      <w:r w:rsidR="00A327D0" w:rsidRPr="008D76AD">
        <w:rPr>
          <w:rFonts w:ascii="Times New Roman" w:hAnsi="Times New Roman" w:cs="Times New Roman"/>
          <w:sz w:val="28"/>
          <w:szCs w:val="28"/>
        </w:rPr>
        <w:t xml:space="preserve"> </w:t>
      </w:r>
      <w:r w:rsidRPr="008D76AD">
        <w:rPr>
          <w:rFonts w:ascii="Times New Roman" w:hAnsi="Times New Roman" w:cs="Times New Roman"/>
          <w:sz w:val="28"/>
          <w:szCs w:val="28"/>
        </w:rPr>
        <w:t>до відповідних довідників.</w:t>
      </w:r>
    </w:p>
    <w:p w:rsidR="00335D56" w:rsidRPr="008D76AD" w:rsidRDefault="00766B65" w:rsidP="00AB24C2">
      <w:pPr>
        <w:tabs>
          <w:tab w:val="left" w:pos="22397"/>
        </w:tabs>
        <w:spacing w:before="120" w:after="120"/>
        <w:jc w:val="both"/>
        <w:rPr>
          <w:rFonts w:ascii="Times New Roman" w:hAnsi="Times New Roman" w:cs="Times New Roman"/>
          <w:sz w:val="28"/>
          <w:szCs w:val="28"/>
        </w:rPr>
      </w:pPr>
      <w:r w:rsidRPr="008D76AD">
        <w:rPr>
          <w:rFonts w:ascii="Times New Roman" w:hAnsi="Times New Roman" w:cs="Times New Roman"/>
          <w:sz w:val="28"/>
          <w:szCs w:val="28"/>
        </w:rPr>
        <w:t>2</w:t>
      </w:r>
      <w:r w:rsidR="00335D56" w:rsidRPr="008D76AD">
        <w:rPr>
          <w:rFonts w:ascii="Times New Roman" w:hAnsi="Times New Roman" w:cs="Times New Roman"/>
          <w:sz w:val="28"/>
          <w:szCs w:val="28"/>
        </w:rPr>
        <w:t xml:space="preserve">. Перевірка правильності надання коду валюти (R030). Параметр R030 не дорівнює </w:t>
      </w:r>
      <w:r w:rsidR="006920FF" w:rsidRPr="008D76AD">
        <w:rPr>
          <w:rFonts w:ascii="Times New Roman" w:hAnsi="Times New Roman" w:cs="Times New Roman"/>
          <w:sz w:val="28"/>
          <w:szCs w:val="28"/>
          <w:lang w:val="ru-RU"/>
        </w:rPr>
        <w:t>“</w:t>
      </w:r>
      <w:r w:rsidR="00335D56" w:rsidRPr="008D76AD">
        <w:rPr>
          <w:rFonts w:ascii="Times New Roman" w:hAnsi="Times New Roman" w:cs="Times New Roman"/>
          <w:sz w:val="28"/>
          <w:szCs w:val="28"/>
        </w:rPr>
        <w:t>#</w:t>
      </w:r>
      <w:r w:rsidR="006920FF" w:rsidRPr="008D76AD">
        <w:rPr>
          <w:rFonts w:ascii="Times New Roman" w:hAnsi="Times New Roman" w:cs="Times New Roman"/>
          <w:sz w:val="28"/>
          <w:szCs w:val="28"/>
          <w:lang w:val="ru-RU"/>
        </w:rPr>
        <w:t>”</w:t>
      </w:r>
      <w:r w:rsidR="00335D56" w:rsidRPr="008D76AD">
        <w:rPr>
          <w:rFonts w:ascii="Times New Roman" w:hAnsi="Times New Roman" w:cs="Times New Roman"/>
          <w:sz w:val="28"/>
          <w:szCs w:val="28"/>
        </w:rPr>
        <w:t>.</w:t>
      </w:r>
    </w:p>
    <w:p w:rsidR="00EE0FA2" w:rsidRPr="008D76AD" w:rsidRDefault="00E70145" w:rsidP="00AB24C2">
      <w:pPr>
        <w:tabs>
          <w:tab w:val="left" w:pos="22397"/>
        </w:tabs>
        <w:spacing w:before="120" w:after="120"/>
        <w:jc w:val="both"/>
        <w:rPr>
          <w:rFonts w:ascii="Times New Roman" w:hAnsi="Times New Roman" w:cs="Times New Roman"/>
          <w:sz w:val="28"/>
          <w:szCs w:val="28"/>
        </w:rPr>
      </w:pPr>
      <w:r w:rsidRPr="008D76AD">
        <w:rPr>
          <w:rFonts w:ascii="Times New Roman" w:hAnsi="Times New Roman" w:cs="Times New Roman"/>
          <w:sz w:val="28"/>
          <w:szCs w:val="28"/>
          <w:lang w:val="ru-RU"/>
        </w:rPr>
        <w:t>3</w:t>
      </w:r>
      <w:r w:rsidR="00EE0FA2" w:rsidRPr="008D76AD">
        <w:rPr>
          <w:rFonts w:ascii="Times New Roman" w:hAnsi="Times New Roman" w:cs="Times New Roman"/>
          <w:sz w:val="28"/>
          <w:szCs w:val="28"/>
        </w:rPr>
        <w:t xml:space="preserve">. Перевірка правильності надання коду </w:t>
      </w:r>
      <w:r w:rsidR="00256070" w:rsidRPr="008D76AD">
        <w:rPr>
          <w:rFonts w:ascii="Times New Roman" w:hAnsi="Times New Roman" w:cs="Times New Roman"/>
          <w:sz w:val="28"/>
          <w:szCs w:val="28"/>
        </w:rPr>
        <w:t xml:space="preserve">сектору економіки (узагальнені) </w:t>
      </w:r>
      <w:r w:rsidR="00EE0FA2" w:rsidRPr="008D76AD">
        <w:rPr>
          <w:rFonts w:ascii="Times New Roman" w:hAnsi="Times New Roman" w:cs="Times New Roman"/>
          <w:sz w:val="28"/>
          <w:szCs w:val="28"/>
        </w:rPr>
        <w:t>(</w:t>
      </w:r>
      <w:r w:rsidR="00256070" w:rsidRPr="008D76AD">
        <w:rPr>
          <w:rFonts w:ascii="Times New Roman" w:hAnsi="Times New Roman" w:cs="Times New Roman"/>
          <w:sz w:val="28"/>
          <w:szCs w:val="28"/>
        </w:rPr>
        <w:t>K</w:t>
      </w:r>
      <w:r w:rsidR="00EE0FA2" w:rsidRPr="008D76AD">
        <w:rPr>
          <w:rFonts w:ascii="Times New Roman" w:hAnsi="Times New Roman" w:cs="Times New Roman"/>
          <w:sz w:val="28"/>
          <w:szCs w:val="28"/>
        </w:rPr>
        <w:t>0</w:t>
      </w:r>
      <w:r w:rsidR="00256070" w:rsidRPr="008D76AD">
        <w:rPr>
          <w:rFonts w:ascii="Times New Roman" w:hAnsi="Times New Roman" w:cs="Times New Roman"/>
          <w:sz w:val="28"/>
          <w:szCs w:val="28"/>
        </w:rPr>
        <w:t>7</w:t>
      </w:r>
      <w:r w:rsidR="00EE0FA2" w:rsidRPr="008D76AD">
        <w:rPr>
          <w:rFonts w:ascii="Times New Roman" w:hAnsi="Times New Roman" w:cs="Times New Roman"/>
          <w:sz w:val="28"/>
          <w:szCs w:val="28"/>
        </w:rPr>
        <w:t xml:space="preserve">2). Параметр </w:t>
      </w:r>
      <w:r w:rsidR="00256070" w:rsidRPr="008D76AD">
        <w:rPr>
          <w:rFonts w:ascii="Times New Roman" w:hAnsi="Times New Roman" w:cs="Times New Roman"/>
          <w:sz w:val="28"/>
          <w:szCs w:val="28"/>
        </w:rPr>
        <w:t xml:space="preserve">K072 </w:t>
      </w:r>
      <w:r w:rsidR="00EE0FA2" w:rsidRPr="008D76AD">
        <w:rPr>
          <w:rFonts w:ascii="Times New Roman" w:hAnsi="Times New Roman" w:cs="Times New Roman"/>
          <w:sz w:val="28"/>
          <w:szCs w:val="28"/>
        </w:rPr>
        <w:t xml:space="preserve">не дорівнює </w:t>
      </w:r>
      <w:r w:rsidR="006920FF" w:rsidRPr="008D76AD">
        <w:rPr>
          <w:rFonts w:ascii="Times New Roman" w:hAnsi="Times New Roman" w:cs="Times New Roman"/>
          <w:sz w:val="28"/>
          <w:szCs w:val="28"/>
          <w:lang w:val="ru-RU"/>
        </w:rPr>
        <w:t>“</w:t>
      </w:r>
      <w:r w:rsidR="00256070" w:rsidRPr="008D76AD">
        <w:rPr>
          <w:rFonts w:ascii="Times New Roman" w:hAnsi="Times New Roman" w:cs="Times New Roman"/>
          <w:sz w:val="28"/>
          <w:szCs w:val="28"/>
        </w:rPr>
        <w:t>#</w:t>
      </w:r>
      <w:r w:rsidR="006920FF" w:rsidRPr="008D76AD">
        <w:rPr>
          <w:rFonts w:ascii="Times New Roman" w:hAnsi="Times New Roman" w:cs="Times New Roman"/>
          <w:sz w:val="28"/>
          <w:szCs w:val="28"/>
          <w:lang w:val="ru-RU"/>
        </w:rPr>
        <w:t>”</w:t>
      </w:r>
      <w:r w:rsidR="00EE0FA2" w:rsidRPr="008D76AD">
        <w:rPr>
          <w:rFonts w:ascii="Times New Roman" w:hAnsi="Times New Roman" w:cs="Times New Roman"/>
          <w:sz w:val="28"/>
          <w:szCs w:val="28"/>
        </w:rPr>
        <w:t>.</w:t>
      </w:r>
    </w:p>
    <w:p w:rsidR="00256070" w:rsidRPr="008D76AD" w:rsidRDefault="00E70145" w:rsidP="00AB24C2">
      <w:pPr>
        <w:tabs>
          <w:tab w:val="left" w:pos="22397"/>
        </w:tabs>
        <w:spacing w:before="120" w:after="120"/>
        <w:jc w:val="both"/>
        <w:rPr>
          <w:rFonts w:ascii="Times New Roman" w:hAnsi="Times New Roman" w:cs="Times New Roman"/>
          <w:sz w:val="28"/>
          <w:szCs w:val="28"/>
        </w:rPr>
      </w:pPr>
      <w:r w:rsidRPr="008D76AD">
        <w:rPr>
          <w:rFonts w:ascii="Times New Roman" w:hAnsi="Times New Roman" w:cs="Times New Roman"/>
          <w:sz w:val="28"/>
          <w:szCs w:val="28"/>
        </w:rPr>
        <w:t>4</w:t>
      </w:r>
      <w:r w:rsidR="00256070" w:rsidRPr="008D76AD">
        <w:rPr>
          <w:rFonts w:ascii="Times New Roman" w:hAnsi="Times New Roman" w:cs="Times New Roman"/>
          <w:sz w:val="28"/>
          <w:szCs w:val="28"/>
        </w:rPr>
        <w:t xml:space="preserve">. Перевірка правильності надання коду якості активу (F131). Параметр F131 не дорівнює </w:t>
      </w:r>
      <w:r w:rsidR="006920FF" w:rsidRPr="008D76AD">
        <w:rPr>
          <w:rFonts w:ascii="Times New Roman" w:hAnsi="Times New Roman" w:cs="Times New Roman"/>
          <w:sz w:val="28"/>
          <w:szCs w:val="28"/>
        </w:rPr>
        <w:t>“</w:t>
      </w:r>
      <w:r w:rsidR="00256070" w:rsidRPr="008D76AD">
        <w:rPr>
          <w:rFonts w:ascii="Times New Roman" w:hAnsi="Times New Roman" w:cs="Times New Roman"/>
          <w:sz w:val="28"/>
          <w:szCs w:val="28"/>
        </w:rPr>
        <w:t>#</w:t>
      </w:r>
      <w:r w:rsidR="006920FF" w:rsidRPr="008D76AD">
        <w:rPr>
          <w:rFonts w:ascii="Times New Roman" w:hAnsi="Times New Roman" w:cs="Times New Roman"/>
          <w:sz w:val="28"/>
          <w:szCs w:val="28"/>
        </w:rPr>
        <w:t>”</w:t>
      </w:r>
      <w:r w:rsidR="00256070" w:rsidRPr="008D76AD">
        <w:rPr>
          <w:rFonts w:ascii="Times New Roman" w:hAnsi="Times New Roman" w:cs="Times New Roman"/>
          <w:sz w:val="28"/>
          <w:szCs w:val="28"/>
        </w:rPr>
        <w:t>.</w:t>
      </w:r>
    </w:p>
    <w:p w:rsidR="00F66832" w:rsidRPr="008D76AD" w:rsidRDefault="00E70145" w:rsidP="00AB24C2">
      <w:pPr>
        <w:tabs>
          <w:tab w:val="left" w:pos="22397"/>
        </w:tabs>
        <w:spacing w:before="120" w:after="120"/>
        <w:jc w:val="both"/>
        <w:rPr>
          <w:rFonts w:ascii="Times New Roman" w:hAnsi="Times New Roman" w:cs="Times New Roman"/>
          <w:sz w:val="28"/>
          <w:szCs w:val="28"/>
        </w:rPr>
      </w:pPr>
      <w:r w:rsidRPr="008D76AD">
        <w:rPr>
          <w:rFonts w:ascii="Times New Roman" w:hAnsi="Times New Roman" w:cs="Times New Roman"/>
          <w:sz w:val="28"/>
          <w:szCs w:val="28"/>
        </w:rPr>
        <w:t>5</w:t>
      </w:r>
      <w:r w:rsidR="00F66832" w:rsidRPr="008D76AD">
        <w:rPr>
          <w:rFonts w:ascii="Times New Roman" w:hAnsi="Times New Roman" w:cs="Times New Roman"/>
          <w:sz w:val="28"/>
          <w:szCs w:val="28"/>
        </w:rPr>
        <w:t>. Перевірка правильності надання коду значення коефіцієнта кредитної конверсії, рівня покриття боргу заставою, складової балансової вартості (F083). Параметр F083 не дорівнює</w:t>
      </w:r>
      <w:r w:rsidR="006920FF" w:rsidRPr="008D76AD">
        <w:rPr>
          <w:rFonts w:ascii="Times New Roman" w:hAnsi="Times New Roman" w:cs="Times New Roman"/>
          <w:sz w:val="28"/>
          <w:szCs w:val="28"/>
          <w:lang w:val="ru-RU"/>
        </w:rPr>
        <w:t>:</w:t>
      </w:r>
      <w:r w:rsidR="00F66832" w:rsidRPr="008D76AD">
        <w:rPr>
          <w:rFonts w:ascii="Times New Roman" w:hAnsi="Times New Roman" w:cs="Times New Roman"/>
          <w:sz w:val="28"/>
          <w:szCs w:val="28"/>
        </w:rPr>
        <w:t xml:space="preserve"> </w:t>
      </w:r>
      <w:r w:rsidR="006920FF" w:rsidRPr="008D76AD">
        <w:rPr>
          <w:rFonts w:ascii="Times New Roman" w:hAnsi="Times New Roman" w:cs="Times New Roman"/>
          <w:sz w:val="28"/>
          <w:szCs w:val="28"/>
          <w:lang w:val="ru-RU"/>
        </w:rPr>
        <w:t>“</w:t>
      </w:r>
      <w:r w:rsidR="00F66832" w:rsidRPr="008D76AD">
        <w:rPr>
          <w:rFonts w:ascii="Times New Roman" w:hAnsi="Times New Roman" w:cs="Times New Roman"/>
          <w:sz w:val="28"/>
          <w:szCs w:val="28"/>
        </w:rPr>
        <w:t>1</w:t>
      </w:r>
      <w:r w:rsidR="00A327D0" w:rsidRPr="008D76AD">
        <w:rPr>
          <w:rFonts w:ascii="Times New Roman" w:hAnsi="Times New Roman" w:cs="Times New Roman"/>
          <w:sz w:val="28"/>
          <w:szCs w:val="28"/>
        </w:rPr>
        <w:t>3</w:t>
      </w:r>
      <w:r w:rsidR="00F66832" w:rsidRPr="008D76AD">
        <w:rPr>
          <w:rFonts w:ascii="Times New Roman" w:hAnsi="Times New Roman" w:cs="Times New Roman"/>
          <w:sz w:val="28"/>
          <w:szCs w:val="28"/>
        </w:rPr>
        <w:t>,</w:t>
      </w:r>
      <w:r w:rsidR="00A327D0" w:rsidRPr="008D76AD">
        <w:rPr>
          <w:rFonts w:ascii="Times New Roman" w:hAnsi="Times New Roman" w:cs="Times New Roman"/>
          <w:sz w:val="28"/>
          <w:szCs w:val="28"/>
        </w:rPr>
        <w:t xml:space="preserve"> 14, 15, 16, 21, 22, 23, 24, 25, 26,</w:t>
      </w:r>
      <w:r w:rsidR="00F66832" w:rsidRPr="008D76AD">
        <w:rPr>
          <w:rFonts w:ascii="Times New Roman" w:hAnsi="Times New Roman" w:cs="Times New Roman"/>
          <w:sz w:val="28"/>
          <w:szCs w:val="28"/>
        </w:rPr>
        <w:t xml:space="preserve"> </w:t>
      </w:r>
      <w:r w:rsidR="00A327D0" w:rsidRPr="008D76AD">
        <w:rPr>
          <w:rFonts w:ascii="Times New Roman" w:hAnsi="Times New Roman" w:cs="Times New Roman"/>
          <w:sz w:val="28"/>
          <w:szCs w:val="28"/>
        </w:rPr>
        <w:t xml:space="preserve">27, </w:t>
      </w:r>
      <w:r w:rsidR="00F66832" w:rsidRPr="008D76AD">
        <w:rPr>
          <w:rFonts w:ascii="Times New Roman" w:hAnsi="Times New Roman" w:cs="Times New Roman"/>
          <w:sz w:val="28"/>
          <w:szCs w:val="28"/>
        </w:rPr>
        <w:t>#</w:t>
      </w:r>
      <w:r w:rsidR="006920FF" w:rsidRPr="008D76AD">
        <w:rPr>
          <w:rFonts w:ascii="Times New Roman" w:hAnsi="Times New Roman" w:cs="Times New Roman"/>
          <w:sz w:val="28"/>
          <w:szCs w:val="28"/>
          <w:lang w:val="ru-RU"/>
        </w:rPr>
        <w:t>”</w:t>
      </w:r>
      <w:r w:rsidR="00F66832" w:rsidRPr="008D76AD">
        <w:rPr>
          <w:rFonts w:ascii="Times New Roman" w:hAnsi="Times New Roman" w:cs="Times New Roman"/>
          <w:sz w:val="28"/>
          <w:szCs w:val="28"/>
        </w:rPr>
        <w:t>.</w:t>
      </w:r>
    </w:p>
    <w:p w:rsidR="00A327D0" w:rsidRPr="008D76AD" w:rsidRDefault="00E70145" w:rsidP="00AB24C2">
      <w:pPr>
        <w:tabs>
          <w:tab w:val="left" w:pos="22397"/>
        </w:tabs>
        <w:spacing w:before="120" w:after="120"/>
        <w:jc w:val="both"/>
        <w:rPr>
          <w:rFonts w:ascii="Times New Roman" w:hAnsi="Times New Roman" w:cs="Times New Roman"/>
          <w:sz w:val="28"/>
          <w:szCs w:val="28"/>
        </w:rPr>
      </w:pPr>
      <w:r w:rsidRPr="008D76AD">
        <w:rPr>
          <w:rFonts w:ascii="Times New Roman" w:hAnsi="Times New Roman" w:cs="Times New Roman"/>
          <w:sz w:val="28"/>
          <w:szCs w:val="28"/>
          <w:lang w:val="ru-RU"/>
        </w:rPr>
        <w:t>6</w:t>
      </w:r>
      <w:r w:rsidR="00A327D0" w:rsidRPr="008D76AD">
        <w:rPr>
          <w:rFonts w:ascii="Times New Roman" w:hAnsi="Times New Roman" w:cs="Times New Roman"/>
          <w:sz w:val="28"/>
          <w:szCs w:val="28"/>
        </w:rPr>
        <w:t>. Перевірка правильності надання коду виду активної банківської операції (F037). Параметр F037 не дорівнює</w:t>
      </w:r>
      <w:r w:rsidR="006920FF" w:rsidRPr="008D76AD">
        <w:rPr>
          <w:rFonts w:ascii="Times New Roman" w:hAnsi="Times New Roman" w:cs="Times New Roman"/>
          <w:sz w:val="28"/>
          <w:szCs w:val="28"/>
        </w:rPr>
        <w:t>: “</w:t>
      </w:r>
      <w:r w:rsidR="00A327D0" w:rsidRPr="008D76AD">
        <w:rPr>
          <w:rFonts w:ascii="Times New Roman" w:hAnsi="Times New Roman" w:cs="Times New Roman"/>
          <w:sz w:val="28"/>
          <w:szCs w:val="28"/>
        </w:rPr>
        <w:t xml:space="preserve">19, 61, 62, 64, 65, </w:t>
      </w:r>
      <w:r w:rsidR="006920FF" w:rsidRPr="008D76AD">
        <w:rPr>
          <w:rFonts w:ascii="Times New Roman" w:hAnsi="Times New Roman" w:cs="Times New Roman"/>
          <w:sz w:val="28"/>
          <w:szCs w:val="28"/>
        </w:rPr>
        <w:t xml:space="preserve">73, </w:t>
      </w:r>
      <w:r w:rsidR="00D84D51" w:rsidRPr="008D76AD">
        <w:rPr>
          <w:rFonts w:ascii="Times New Roman" w:hAnsi="Times New Roman" w:cs="Times New Roman"/>
          <w:sz w:val="28"/>
          <w:szCs w:val="28"/>
        </w:rPr>
        <w:t xml:space="preserve">74, 75, </w:t>
      </w:r>
      <w:r w:rsidR="00A327D0" w:rsidRPr="008D76AD">
        <w:rPr>
          <w:rFonts w:ascii="Times New Roman" w:hAnsi="Times New Roman" w:cs="Times New Roman"/>
          <w:sz w:val="28"/>
          <w:szCs w:val="28"/>
        </w:rPr>
        <w:t>80, #</w:t>
      </w:r>
      <w:r w:rsidR="006920FF" w:rsidRPr="008D76AD">
        <w:rPr>
          <w:rFonts w:ascii="Times New Roman" w:hAnsi="Times New Roman" w:cs="Times New Roman"/>
          <w:sz w:val="28"/>
          <w:szCs w:val="28"/>
        </w:rPr>
        <w:t>”</w:t>
      </w:r>
      <w:r w:rsidR="00A327D0" w:rsidRPr="008D76AD">
        <w:rPr>
          <w:rFonts w:ascii="Times New Roman" w:hAnsi="Times New Roman" w:cs="Times New Roman"/>
          <w:sz w:val="28"/>
          <w:szCs w:val="28"/>
        </w:rPr>
        <w:t>.</w:t>
      </w:r>
    </w:p>
    <w:p w:rsidR="002E0F07" w:rsidRPr="008D76AD" w:rsidRDefault="0050777A" w:rsidP="00AB24C2">
      <w:pPr>
        <w:tabs>
          <w:tab w:val="left" w:pos="22397"/>
        </w:tabs>
        <w:jc w:val="both"/>
        <w:rPr>
          <w:rFonts w:ascii="Times New Roman" w:hAnsi="Times New Roman" w:cs="Times New Roman"/>
          <w:sz w:val="28"/>
          <w:szCs w:val="28"/>
        </w:rPr>
      </w:pPr>
      <w:r>
        <w:rPr>
          <w:rFonts w:ascii="Times New Roman" w:hAnsi="Times New Roman" w:cs="Times New Roman"/>
          <w:sz w:val="28"/>
          <w:szCs w:val="28"/>
          <w:lang w:val="ru-RU"/>
        </w:rPr>
        <w:t>7</w:t>
      </w:r>
      <w:r w:rsidR="002E0F07" w:rsidRPr="008D76AD">
        <w:rPr>
          <w:rFonts w:ascii="Times New Roman" w:hAnsi="Times New Roman" w:cs="Times New Roman"/>
          <w:sz w:val="28"/>
          <w:szCs w:val="28"/>
        </w:rPr>
        <w:t>. Подача нульового файла не дозволяється.</w:t>
      </w:r>
    </w:p>
    <w:p w:rsidR="007B6D7B" w:rsidRDefault="007B6D7B" w:rsidP="00AB24C2">
      <w:pPr>
        <w:tabs>
          <w:tab w:val="left" w:pos="22397"/>
        </w:tabs>
        <w:spacing w:before="120" w:after="120"/>
        <w:rPr>
          <w:rFonts w:ascii="Times New Roman" w:hAnsi="Times New Roman" w:cs="Times New Roman"/>
          <w:b/>
          <w:sz w:val="28"/>
          <w:szCs w:val="28"/>
          <w:u w:val="single"/>
        </w:rPr>
      </w:pPr>
      <w:r w:rsidRPr="008D76AD">
        <w:rPr>
          <w:rFonts w:ascii="Times New Roman" w:hAnsi="Times New Roman" w:cs="Times New Roman"/>
          <w:b/>
          <w:sz w:val="28"/>
          <w:szCs w:val="28"/>
          <w:u w:val="single"/>
        </w:rPr>
        <w:t>Логічний контроль (вторинний)</w:t>
      </w:r>
    </w:p>
    <w:p w:rsidR="0094424A" w:rsidRPr="00D3710C" w:rsidRDefault="00D3710C" w:rsidP="003F55DE">
      <w:pPr>
        <w:pStyle w:val="a5"/>
        <w:tabs>
          <w:tab w:val="left" w:pos="22397"/>
        </w:tabs>
        <w:spacing w:before="120" w:after="120"/>
        <w:ind w:left="0"/>
        <w:contextualSpacing w:val="0"/>
        <w:jc w:val="both"/>
        <w:rPr>
          <w:rFonts w:ascii="Times New Roman" w:hAnsi="Times New Roman" w:cs="Times New Roman"/>
          <w:sz w:val="28"/>
          <w:szCs w:val="28"/>
        </w:rPr>
      </w:pPr>
      <w:r w:rsidRPr="00D3710C">
        <w:rPr>
          <w:rFonts w:ascii="Times New Roman" w:hAnsi="Times New Roman" w:cs="Times New Roman"/>
          <w:sz w:val="28"/>
          <w:szCs w:val="28"/>
        </w:rPr>
        <w:t>1.</w:t>
      </w:r>
      <w:r w:rsidRPr="00D3710C">
        <w:rPr>
          <w:rFonts w:ascii="Times New Roman" w:hAnsi="Times New Roman" w:cs="Times New Roman"/>
          <w:b/>
          <w:sz w:val="28"/>
          <w:szCs w:val="28"/>
        </w:rPr>
        <w:t xml:space="preserve"> </w:t>
      </w:r>
      <w:r w:rsidR="007E27EB" w:rsidRPr="00D3710C">
        <w:rPr>
          <w:rFonts w:ascii="Times New Roman" w:hAnsi="Times New Roman" w:cs="Times New Roman"/>
          <w:sz w:val="28"/>
          <w:szCs w:val="28"/>
        </w:rPr>
        <w:t>П</w:t>
      </w:r>
      <w:r w:rsidR="0003700F" w:rsidRPr="00D3710C">
        <w:rPr>
          <w:rFonts w:ascii="Times New Roman" w:hAnsi="Times New Roman" w:cs="Times New Roman"/>
          <w:sz w:val="28"/>
          <w:szCs w:val="28"/>
        </w:rPr>
        <w:t>еревірка можливості сполучень значень EKP, F083, K140, K110, K061, F074, F037, S260, S18</w:t>
      </w:r>
      <w:r w:rsidR="003E48A0" w:rsidRPr="00D3710C">
        <w:rPr>
          <w:rFonts w:ascii="Times New Roman" w:hAnsi="Times New Roman" w:cs="Times New Roman"/>
          <w:sz w:val="28"/>
          <w:szCs w:val="28"/>
        </w:rPr>
        <w:t>7</w:t>
      </w:r>
      <w:r w:rsidR="0003700F" w:rsidRPr="00D3710C">
        <w:rPr>
          <w:rFonts w:ascii="Times New Roman" w:hAnsi="Times New Roman" w:cs="Times New Roman"/>
          <w:sz w:val="28"/>
          <w:szCs w:val="28"/>
        </w:rPr>
        <w:t>, F133, S190, FST, F132, F131</w:t>
      </w:r>
      <w:r w:rsidR="00975102" w:rsidRPr="00D3710C">
        <w:rPr>
          <w:rFonts w:ascii="Times New Roman" w:hAnsi="Times New Roman" w:cs="Times New Roman"/>
          <w:sz w:val="28"/>
          <w:szCs w:val="28"/>
        </w:rPr>
        <w:t xml:space="preserve">, </w:t>
      </w:r>
      <w:r w:rsidR="00975102" w:rsidRPr="00D3710C">
        <w:rPr>
          <w:rFonts w:ascii="Times New Roman" w:hAnsi="Times New Roman" w:cs="Times New Roman"/>
          <w:sz w:val="28"/>
          <w:szCs w:val="28"/>
          <w:lang w:val="en-US"/>
        </w:rPr>
        <w:t>FBM</w:t>
      </w:r>
      <w:r w:rsidR="0003700F" w:rsidRPr="00D3710C">
        <w:rPr>
          <w:rFonts w:ascii="Times New Roman" w:hAnsi="Times New Roman" w:cs="Times New Roman"/>
          <w:sz w:val="28"/>
          <w:szCs w:val="28"/>
        </w:rPr>
        <w:t xml:space="preserve"> за таблицею KOD_7H. Перевірка відбувається для показників A7H001-A7H006. Повідомлення у разі невиконання умови (відсутності рядка з комбінацією у таблиці можливих сполучень): </w:t>
      </w:r>
      <w:r w:rsidR="006920FF" w:rsidRPr="00D3710C">
        <w:rPr>
          <w:rFonts w:ascii="Times New Roman" w:hAnsi="Times New Roman" w:cs="Times New Roman"/>
          <w:sz w:val="28"/>
          <w:szCs w:val="28"/>
        </w:rPr>
        <w:t>“</w:t>
      </w:r>
      <w:r w:rsidR="0003700F" w:rsidRPr="00D3710C">
        <w:rPr>
          <w:rFonts w:ascii="Times New Roman" w:hAnsi="Times New Roman" w:cs="Times New Roman"/>
          <w:sz w:val="28"/>
          <w:szCs w:val="28"/>
        </w:rPr>
        <w:t>Неможливе сполучення</w:t>
      </w:r>
      <w:r w:rsidR="0087260B" w:rsidRPr="00D3710C">
        <w:rPr>
          <w:rFonts w:ascii="Times New Roman" w:hAnsi="Times New Roman" w:cs="Times New Roman"/>
          <w:sz w:val="28"/>
          <w:szCs w:val="28"/>
        </w:rPr>
        <w:t xml:space="preserve"> за таблицею </w:t>
      </w:r>
      <w:r w:rsidR="0003700F" w:rsidRPr="00D3710C">
        <w:rPr>
          <w:rFonts w:ascii="Times New Roman" w:hAnsi="Times New Roman" w:cs="Times New Roman"/>
          <w:sz w:val="28"/>
          <w:szCs w:val="28"/>
        </w:rPr>
        <w:t>KOD_</w:t>
      </w:r>
      <w:r w:rsidR="0087260B" w:rsidRPr="00D3710C">
        <w:rPr>
          <w:rFonts w:ascii="Times New Roman" w:hAnsi="Times New Roman" w:cs="Times New Roman"/>
          <w:sz w:val="28"/>
          <w:szCs w:val="28"/>
        </w:rPr>
        <w:t>7H</w:t>
      </w:r>
      <w:r w:rsidR="0003700F" w:rsidRPr="00D3710C">
        <w:rPr>
          <w:rFonts w:ascii="Times New Roman" w:hAnsi="Times New Roman" w:cs="Times New Roman"/>
          <w:sz w:val="28"/>
          <w:szCs w:val="28"/>
        </w:rPr>
        <w:t xml:space="preserve">. Для аналізу: EKP=… </w:t>
      </w:r>
      <w:r w:rsidR="002E7CF9" w:rsidRPr="00D3710C">
        <w:rPr>
          <w:rFonts w:ascii="Times New Roman" w:hAnsi="Times New Roman" w:cs="Times New Roman"/>
          <w:sz w:val="28"/>
          <w:szCs w:val="28"/>
          <w:lang w:val="en-US"/>
        </w:rPr>
        <w:t>R</w:t>
      </w:r>
      <w:r w:rsidR="002E7CF9" w:rsidRPr="00D3710C">
        <w:rPr>
          <w:rFonts w:ascii="Times New Roman" w:hAnsi="Times New Roman" w:cs="Times New Roman"/>
          <w:sz w:val="28"/>
          <w:szCs w:val="28"/>
        </w:rPr>
        <w:t xml:space="preserve">030=… </w:t>
      </w:r>
      <w:r w:rsidR="0003700F" w:rsidRPr="00D3710C">
        <w:rPr>
          <w:rFonts w:ascii="Times New Roman" w:hAnsi="Times New Roman" w:cs="Times New Roman"/>
          <w:sz w:val="28"/>
          <w:szCs w:val="28"/>
        </w:rPr>
        <w:t xml:space="preserve">F083=… </w:t>
      </w:r>
      <w:r w:rsidR="0087260B" w:rsidRPr="00D3710C">
        <w:rPr>
          <w:rFonts w:ascii="Times New Roman" w:hAnsi="Times New Roman" w:cs="Times New Roman"/>
          <w:sz w:val="28"/>
          <w:szCs w:val="28"/>
        </w:rPr>
        <w:t xml:space="preserve">K140=… </w:t>
      </w:r>
      <w:r w:rsidR="0003700F" w:rsidRPr="00D3710C">
        <w:rPr>
          <w:rFonts w:ascii="Times New Roman" w:hAnsi="Times New Roman" w:cs="Times New Roman"/>
          <w:sz w:val="28"/>
          <w:szCs w:val="28"/>
        </w:rPr>
        <w:t xml:space="preserve">K110=… K061=… F074=… F037=… </w:t>
      </w:r>
      <w:r w:rsidR="0087260B" w:rsidRPr="00D3710C">
        <w:rPr>
          <w:rFonts w:ascii="Times New Roman" w:hAnsi="Times New Roman" w:cs="Times New Roman"/>
          <w:sz w:val="28"/>
          <w:szCs w:val="28"/>
        </w:rPr>
        <w:t>S260</w:t>
      </w:r>
      <w:r w:rsidR="0003700F" w:rsidRPr="00D3710C">
        <w:rPr>
          <w:rFonts w:ascii="Times New Roman" w:hAnsi="Times New Roman" w:cs="Times New Roman"/>
          <w:sz w:val="28"/>
          <w:szCs w:val="28"/>
        </w:rPr>
        <w:t>=… S18</w:t>
      </w:r>
      <w:r w:rsidR="003E48A0" w:rsidRPr="00D3710C">
        <w:rPr>
          <w:rFonts w:ascii="Times New Roman" w:hAnsi="Times New Roman" w:cs="Times New Roman"/>
          <w:sz w:val="28"/>
          <w:szCs w:val="28"/>
        </w:rPr>
        <w:t>7</w:t>
      </w:r>
      <w:r w:rsidR="0003700F" w:rsidRPr="00D3710C">
        <w:rPr>
          <w:rFonts w:ascii="Times New Roman" w:hAnsi="Times New Roman" w:cs="Times New Roman"/>
          <w:sz w:val="28"/>
          <w:szCs w:val="28"/>
        </w:rPr>
        <w:t xml:space="preserve">=… F133=… </w:t>
      </w:r>
      <w:r w:rsidR="0087260B" w:rsidRPr="00D3710C">
        <w:rPr>
          <w:rFonts w:ascii="Times New Roman" w:hAnsi="Times New Roman" w:cs="Times New Roman"/>
          <w:sz w:val="28"/>
          <w:szCs w:val="28"/>
        </w:rPr>
        <w:t>S190=… FST=… F132=… F131=…</w:t>
      </w:r>
      <w:r w:rsidR="00975102" w:rsidRPr="00D3710C">
        <w:rPr>
          <w:rFonts w:ascii="Times New Roman" w:hAnsi="Times New Roman" w:cs="Times New Roman"/>
          <w:sz w:val="28"/>
          <w:szCs w:val="28"/>
        </w:rPr>
        <w:t xml:space="preserve"> FBM=…</w:t>
      </w:r>
      <w:r w:rsidR="006920FF" w:rsidRPr="00D3710C">
        <w:rPr>
          <w:rFonts w:ascii="Times New Roman" w:hAnsi="Times New Roman" w:cs="Times New Roman"/>
          <w:sz w:val="28"/>
          <w:szCs w:val="28"/>
        </w:rPr>
        <w:t>”</w:t>
      </w:r>
      <w:r w:rsidR="0003700F" w:rsidRPr="00D3710C">
        <w:rPr>
          <w:rFonts w:ascii="Times New Roman" w:hAnsi="Times New Roman" w:cs="Times New Roman"/>
          <w:sz w:val="28"/>
          <w:szCs w:val="28"/>
        </w:rPr>
        <w:t>.</w:t>
      </w:r>
    </w:p>
    <w:p w:rsidR="003469CC" w:rsidRPr="004B68FD" w:rsidRDefault="00D3710C" w:rsidP="003469CC">
      <w:pPr>
        <w:spacing w:before="120"/>
        <w:jc w:val="both"/>
        <w:rPr>
          <w:rFonts w:ascii="Times New Roman" w:hAnsi="Times New Roman" w:cs="Times New Roman"/>
          <w:sz w:val="28"/>
          <w:szCs w:val="28"/>
        </w:rPr>
      </w:pPr>
      <w:r>
        <w:rPr>
          <w:rFonts w:ascii="Times New Roman" w:hAnsi="Times New Roman" w:cs="Times New Roman"/>
          <w:sz w:val="28"/>
          <w:szCs w:val="28"/>
        </w:rPr>
        <w:t xml:space="preserve">2. </w:t>
      </w:r>
      <w:r w:rsidR="0050777A" w:rsidRPr="0050777A">
        <w:rPr>
          <w:rFonts w:ascii="Times New Roman" w:hAnsi="Times New Roman" w:cs="Times New Roman"/>
          <w:sz w:val="28"/>
          <w:szCs w:val="28"/>
        </w:rPr>
        <w:t>Контроль на дублюючі записи. Перевірка на відсутність більше одного запису з однаковими значеннями EKP (ID показника), R030 (код валюти), F083 (код значення коефіцієнта кредитної конверсії, рівня покриття боргу заставою, складової балансової вартості), K140 (код розміру суб’єкта господарювання), K110 (вид економічної діяльності), K061 (код виду пов’язаної особи), S190 (код строку прострочення погашення боргу), FST (код зміни стадії знецінення), F074 (код щодо належності особи до ГСК або ГПК), F037 (код виду активної банківської операції), S260 (види кредитів за цільовим спрямуванням), F132 (код придбаних або створених знецінених фінансових активів),</w:t>
      </w:r>
      <w:r w:rsidR="00576BED" w:rsidRPr="00576BED">
        <w:rPr>
          <w:rFonts w:ascii="Times New Roman" w:hAnsi="Times New Roman" w:cs="Times New Roman"/>
          <w:sz w:val="28"/>
          <w:szCs w:val="28"/>
        </w:rPr>
        <w:t xml:space="preserve"> </w:t>
      </w:r>
      <w:r w:rsidR="0050777A" w:rsidRPr="0050777A">
        <w:rPr>
          <w:rFonts w:ascii="Times New Roman" w:hAnsi="Times New Roman" w:cs="Times New Roman"/>
          <w:sz w:val="28"/>
          <w:szCs w:val="28"/>
        </w:rPr>
        <w:t xml:space="preserve">S032 (коди видів забезпечення активу (узагальнені), F131 (код якості активу), S187 (код початкового строку погашення), K072 (код секторів економіки (узагальнені), FBM (код виду моделі обліку), F133 (код щодо врахування вартості застави), </w:t>
      </w:r>
      <w:r w:rsidR="0050777A" w:rsidRPr="0050777A">
        <w:rPr>
          <w:rFonts w:ascii="Times New Roman" w:hAnsi="Times New Roman" w:cs="Times New Roman"/>
          <w:sz w:val="28"/>
          <w:szCs w:val="28"/>
          <w:lang w:val="en-US"/>
        </w:rPr>
        <w:t>S</w:t>
      </w:r>
      <w:r w:rsidR="0050777A" w:rsidRPr="0050777A">
        <w:rPr>
          <w:rFonts w:ascii="Times New Roman" w:hAnsi="Times New Roman" w:cs="Times New Roman"/>
          <w:sz w:val="28"/>
          <w:szCs w:val="28"/>
        </w:rPr>
        <w:t xml:space="preserve">240 (код строку до погашення), </w:t>
      </w:r>
      <w:r w:rsidR="0050777A" w:rsidRPr="0050777A">
        <w:rPr>
          <w:rFonts w:ascii="Times New Roman" w:hAnsi="Times New Roman" w:cs="Times New Roman"/>
          <w:sz w:val="28"/>
          <w:szCs w:val="28"/>
          <w:lang w:val="en-US"/>
        </w:rPr>
        <w:t>LTV</w:t>
      </w:r>
      <w:r w:rsidR="0050777A" w:rsidRPr="0050777A">
        <w:rPr>
          <w:rFonts w:ascii="Times New Roman" w:hAnsi="Times New Roman" w:cs="Times New Roman"/>
          <w:sz w:val="28"/>
          <w:szCs w:val="28"/>
        </w:rPr>
        <w:t xml:space="preserve"> (код рівня співвідношення суми кредиту та вартості застави).</w:t>
      </w:r>
      <w:r w:rsidR="003469CC" w:rsidRPr="003469CC">
        <w:rPr>
          <w:rFonts w:ascii="Times New Roman" w:hAnsi="Times New Roman" w:cs="Times New Roman"/>
          <w:sz w:val="28"/>
          <w:szCs w:val="28"/>
        </w:rPr>
        <w:t xml:space="preserve"> </w:t>
      </w:r>
      <w:r w:rsidR="003469CC" w:rsidRPr="004B68FD">
        <w:rPr>
          <w:rFonts w:ascii="Times New Roman" w:hAnsi="Times New Roman" w:cs="Times New Roman"/>
          <w:sz w:val="28"/>
          <w:szCs w:val="28"/>
        </w:rPr>
        <w:t xml:space="preserve">При недотриманні умови надається повідомлення: “Надано однакові </w:t>
      </w:r>
      <w:r w:rsidR="003469CC" w:rsidRPr="004B68FD">
        <w:rPr>
          <w:rFonts w:ascii="Times New Roman" w:hAnsi="Times New Roman" w:cs="Times New Roman"/>
          <w:sz w:val="28"/>
          <w:szCs w:val="28"/>
        </w:rPr>
        <w:lastRenderedPageBreak/>
        <w:t>записи. Для аналізу: EKP=... R030=… F083=… K140=… K110=… K061=… S190=… ”.</w:t>
      </w:r>
    </w:p>
    <w:p w:rsidR="00C61E00" w:rsidRPr="008D76AD" w:rsidRDefault="0050777A" w:rsidP="00D3710C">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3</w:t>
      </w:r>
      <w:r w:rsidR="00C61E00" w:rsidRPr="008D76AD">
        <w:rPr>
          <w:rFonts w:ascii="Times New Roman" w:hAnsi="Times New Roman" w:cs="Times New Roman"/>
          <w:sz w:val="28"/>
          <w:szCs w:val="28"/>
        </w:rPr>
        <w:t>. Перевірка даних файла 7HX з даними файлів D51X, D52X, D53X, D54X на відповідну звітну дату.</w:t>
      </w:r>
    </w:p>
    <w:p w:rsidR="00C61E00" w:rsidRPr="008D76AD" w:rsidRDefault="00C61E00" w:rsidP="00D3710C">
      <w:pPr>
        <w:spacing w:before="120" w:after="120" w:line="240" w:lineRule="auto"/>
        <w:jc w:val="both"/>
        <w:rPr>
          <w:rFonts w:ascii="Times New Roman" w:hAnsi="Times New Roman" w:cs="Times New Roman"/>
          <w:sz w:val="28"/>
          <w:szCs w:val="28"/>
        </w:rPr>
      </w:pPr>
      <w:r w:rsidRPr="008D76AD">
        <w:rPr>
          <w:rFonts w:ascii="Times New Roman" w:hAnsi="Times New Roman" w:cs="Times New Roman"/>
          <w:sz w:val="28"/>
          <w:szCs w:val="28"/>
        </w:rPr>
        <w:t xml:space="preserve">Перевірка здійснюється якщо файли мають однакову звітну дату (REPORTDATE) та отримані Національним банком України. Якщо файли D51X, D52X, D53X, D54X не отримано НБУ, надається повідомлення: “Відсутні дані файлів D51X, D52X, D53X, D54X на дату =… для порівняння”. </w:t>
      </w:r>
    </w:p>
    <w:p w:rsidR="00C61E00" w:rsidRPr="008D76AD" w:rsidRDefault="00C61E00" w:rsidP="00C61E00">
      <w:pPr>
        <w:pStyle w:val="a5"/>
        <w:tabs>
          <w:tab w:val="left" w:pos="22397"/>
        </w:tabs>
        <w:spacing w:after="120"/>
        <w:ind w:left="0"/>
        <w:contextualSpacing w:val="0"/>
        <w:jc w:val="both"/>
        <w:rPr>
          <w:rFonts w:ascii="Times New Roman" w:hAnsi="Times New Roman" w:cs="Times New Roman"/>
          <w:sz w:val="28"/>
          <w:szCs w:val="28"/>
        </w:rPr>
      </w:pPr>
      <w:r w:rsidRPr="008D76AD">
        <w:rPr>
          <w:rFonts w:ascii="Times New Roman" w:hAnsi="Times New Roman" w:cs="Times New Roman"/>
          <w:sz w:val="28"/>
          <w:szCs w:val="28"/>
        </w:rPr>
        <w:t>Перевірка здійснюється в цілому по банку. Контроль здійснюється з точністю до 200 коп.</w:t>
      </w:r>
    </w:p>
    <w:tbl>
      <w:tblPr>
        <w:tblStyle w:val="a7"/>
        <w:tblW w:w="963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3B3BF1" w:rsidRPr="008D76AD" w:rsidTr="003B3BF1">
        <w:trPr>
          <w:trHeight w:val="558"/>
        </w:trPr>
        <w:tc>
          <w:tcPr>
            <w:tcW w:w="9638" w:type="dxa"/>
          </w:tcPr>
          <w:p w:rsidR="003B3BF1" w:rsidRPr="008D76AD" w:rsidRDefault="0050777A" w:rsidP="00D3710C">
            <w:pPr>
              <w:pStyle w:val="a5"/>
              <w:tabs>
                <w:tab w:val="left" w:pos="22397"/>
              </w:tabs>
              <w:spacing w:after="120"/>
              <w:ind w:left="-100"/>
              <w:contextualSpacing w:val="0"/>
              <w:jc w:val="both"/>
              <w:rPr>
                <w:rFonts w:ascii="Times New Roman" w:hAnsi="Times New Roman" w:cs="Times New Roman"/>
                <w:sz w:val="28"/>
                <w:szCs w:val="28"/>
              </w:rPr>
            </w:pPr>
            <w:r>
              <w:rPr>
                <w:rFonts w:ascii="Times New Roman" w:hAnsi="Times New Roman" w:cs="Times New Roman"/>
                <w:sz w:val="28"/>
                <w:szCs w:val="28"/>
              </w:rPr>
              <w:t>3</w:t>
            </w:r>
            <w:r w:rsidR="00AB24C2" w:rsidRPr="008D76AD">
              <w:rPr>
                <w:rFonts w:ascii="Times New Roman" w:hAnsi="Times New Roman" w:cs="Times New Roman"/>
                <w:sz w:val="28"/>
                <w:szCs w:val="28"/>
              </w:rPr>
              <w:t>.</w:t>
            </w:r>
            <w:r w:rsidR="00A43DF4">
              <w:rPr>
                <w:rFonts w:ascii="Times New Roman" w:hAnsi="Times New Roman" w:cs="Times New Roman"/>
                <w:sz w:val="28"/>
                <w:szCs w:val="28"/>
              </w:rPr>
              <w:t xml:space="preserve">1. </w:t>
            </w:r>
            <w:r w:rsidR="003B3BF1" w:rsidRPr="008D76AD">
              <w:rPr>
                <w:rFonts w:ascii="Times New Roman" w:hAnsi="Times New Roman" w:cs="Times New Roman"/>
                <w:sz w:val="28"/>
                <w:szCs w:val="28"/>
              </w:rPr>
              <w:t xml:space="preserve">Перевірка даних файла 7HX з даними файлів </w:t>
            </w:r>
            <w:r w:rsidR="003B3BF1" w:rsidRPr="008D76AD">
              <w:rPr>
                <w:rFonts w:ascii="Times New Roman" w:hAnsi="Times New Roman" w:cs="Times New Roman"/>
                <w:sz w:val="28"/>
                <w:szCs w:val="28"/>
                <w:lang w:val="en-US"/>
              </w:rPr>
              <w:t>D</w:t>
            </w:r>
            <w:r w:rsidR="003B3BF1" w:rsidRPr="008D76AD">
              <w:rPr>
                <w:rFonts w:ascii="Times New Roman" w:hAnsi="Times New Roman" w:cs="Times New Roman"/>
                <w:sz w:val="28"/>
                <w:szCs w:val="28"/>
              </w:rPr>
              <w:t>51</w:t>
            </w:r>
            <w:r w:rsidR="003B3BF1" w:rsidRPr="008D76AD">
              <w:rPr>
                <w:rFonts w:ascii="Times New Roman" w:hAnsi="Times New Roman" w:cs="Times New Roman"/>
                <w:sz w:val="28"/>
                <w:szCs w:val="28"/>
                <w:lang w:val="en-US"/>
              </w:rPr>
              <w:t>X</w:t>
            </w:r>
            <w:r w:rsidR="003B3BF1" w:rsidRPr="008D76AD">
              <w:rPr>
                <w:rFonts w:ascii="Times New Roman" w:hAnsi="Times New Roman" w:cs="Times New Roman"/>
                <w:sz w:val="28"/>
                <w:szCs w:val="28"/>
                <w:lang w:val="ru-RU"/>
              </w:rPr>
              <w:t xml:space="preserve">, </w:t>
            </w:r>
            <w:r w:rsidR="003B3BF1" w:rsidRPr="008D76AD">
              <w:rPr>
                <w:rFonts w:ascii="Times New Roman" w:hAnsi="Times New Roman" w:cs="Times New Roman"/>
                <w:sz w:val="28"/>
                <w:szCs w:val="28"/>
                <w:lang w:val="en-US"/>
              </w:rPr>
              <w:t>D</w:t>
            </w:r>
            <w:r w:rsidR="003B3BF1" w:rsidRPr="008D76AD">
              <w:rPr>
                <w:rFonts w:ascii="Times New Roman" w:hAnsi="Times New Roman" w:cs="Times New Roman"/>
                <w:sz w:val="28"/>
                <w:szCs w:val="28"/>
              </w:rPr>
              <w:t>52</w:t>
            </w:r>
            <w:r w:rsidR="003B3BF1" w:rsidRPr="008D76AD">
              <w:rPr>
                <w:rFonts w:ascii="Times New Roman" w:hAnsi="Times New Roman" w:cs="Times New Roman"/>
                <w:sz w:val="28"/>
                <w:szCs w:val="28"/>
                <w:lang w:val="en-US"/>
              </w:rPr>
              <w:t>X</w:t>
            </w:r>
            <w:r w:rsidR="003B3BF1" w:rsidRPr="008D76AD">
              <w:rPr>
                <w:rFonts w:ascii="Times New Roman" w:hAnsi="Times New Roman" w:cs="Times New Roman"/>
                <w:sz w:val="28"/>
                <w:szCs w:val="28"/>
              </w:rPr>
              <w:t xml:space="preserve">, </w:t>
            </w:r>
            <w:r w:rsidR="003B3BF1" w:rsidRPr="008D76AD">
              <w:rPr>
                <w:rFonts w:ascii="Times New Roman" w:hAnsi="Times New Roman" w:cs="Times New Roman"/>
                <w:sz w:val="28"/>
                <w:szCs w:val="28"/>
                <w:lang w:val="en-US"/>
              </w:rPr>
              <w:t>D</w:t>
            </w:r>
            <w:r w:rsidR="003B3BF1" w:rsidRPr="008D76AD">
              <w:rPr>
                <w:rFonts w:ascii="Times New Roman" w:hAnsi="Times New Roman" w:cs="Times New Roman"/>
                <w:sz w:val="28"/>
                <w:szCs w:val="28"/>
              </w:rPr>
              <w:t>53</w:t>
            </w:r>
            <w:r w:rsidR="003B3BF1" w:rsidRPr="008D76AD">
              <w:rPr>
                <w:rFonts w:ascii="Times New Roman" w:hAnsi="Times New Roman" w:cs="Times New Roman"/>
                <w:sz w:val="28"/>
                <w:szCs w:val="28"/>
                <w:lang w:val="en-US"/>
              </w:rPr>
              <w:t>X</w:t>
            </w:r>
            <w:r w:rsidR="003B3BF1" w:rsidRPr="008D76AD">
              <w:rPr>
                <w:rFonts w:ascii="Times New Roman" w:hAnsi="Times New Roman" w:cs="Times New Roman"/>
                <w:sz w:val="28"/>
                <w:szCs w:val="28"/>
              </w:rPr>
              <w:t xml:space="preserve">, </w:t>
            </w:r>
            <w:r w:rsidR="003B3BF1" w:rsidRPr="008D76AD">
              <w:rPr>
                <w:rFonts w:ascii="Times New Roman" w:hAnsi="Times New Roman" w:cs="Times New Roman"/>
                <w:sz w:val="28"/>
                <w:szCs w:val="28"/>
                <w:lang w:val="en-US"/>
              </w:rPr>
              <w:t>D</w:t>
            </w:r>
            <w:r w:rsidR="003B3BF1" w:rsidRPr="008D76AD">
              <w:rPr>
                <w:rFonts w:ascii="Times New Roman" w:hAnsi="Times New Roman" w:cs="Times New Roman"/>
                <w:sz w:val="28"/>
                <w:szCs w:val="28"/>
              </w:rPr>
              <w:t>54</w:t>
            </w:r>
            <w:r w:rsidR="003B3BF1" w:rsidRPr="008D76AD">
              <w:rPr>
                <w:rFonts w:ascii="Times New Roman" w:hAnsi="Times New Roman" w:cs="Times New Roman"/>
                <w:sz w:val="28"/>
                <w:szCs w:val="28"/>
                <w:lang w:val="en-US"/>
              </w:rPr>
              <w:t>X</w:t>
            </w:r>
            <w:r w:rsidR="003B3BF1" w:rsidRPr="008D76AD">
              <w:rPr>
                <w:rFonts w:ascii="Times New Roman" w:hAnsi="Times New Roman" w:cs="Times New Roman"/>
                <w:sz w:val="28"/>
                <w:szCs w:val="28"/>
                <w:lang w:val="ru-RU"/>
              </w:rPr>
              <w:t xml:space="preserve"> </w:t>
            </w:r>
            <w:r w:rsidR="003B3BF1" w:rsidRPr="008D76AD">
              <w:rPr>
                <w:rFonts w:ascii="Times New Roman" w:hAnsi="Times New Roman" w:cs="Times New Roman"/>
                <w:sz w:val="28"/>
                <w:szCs w:val="28"/>
              </w:rPr>
              <w:t xml:space="preserve">на відповідну звітну дату. </w:t>
            </w:r>
          </w:p>
          <w:p w:rsidR="003B3BF1" w:rsidRPr="008D76AD" w:rsidRDefault="003B3BF1" w:rsidP="00D3710C">
            <w:pPr>
              <w:pStyle w:val="a5"/>
              <w:tabs>
                <w:tab w:val="left" w:pos="22397"/>
              </w:tabs>
              <w:spacing w:after="120"/>
              <w:ind w:left="-100"/>
              <w:contextualSpacing w:val="0"/>
              <w:jc w:val="both"/>
              <w:rPr>
                <w:rFonts w:ascii="Times New Roman" w:hAnsi="Times New Roman" w:cs="Times New Roman"/>
                <w:sz w:val="28"/>
                <w:szCs w:val="28"/>
              </w:rPr>
            </w:pPr>
            <w:r w:rsidRPr="008D76AD">
              <w:rPr>
                <w:rFonts w:ascii="Times New Roman" w:hAnsi="Times New Roman" w:cs="Times New Roman"/>
                <w:sz w:val="28"/>
                <w:szCs w:val="28"/>
              </w:rPr>
              <w:t xml:space="preserve">Якщо у файлах D51X, D52X, D53X, D54X наявна сума за вказаними параметрами, то у файлі 7HX також повинна бути наявна сума за тими ж параметрами, причому ці суми повинні співпадати в межах вказаної точності. </w:t>
            </w:r>
          </w:p>
          <w:p w:rsidR="003B3BF1" w:rsidRPr="008D76AD" w:rsidRDefault="003B3BF1" w:rsidP="00D3710C">
            <w:pPr>
              <w:pStyle w:val="a5"/>
              <w:tabs>
                <w:tab w:val="left" w:pos="22397"/>
              </w:tabs>
              <w:spacing w:after="120"/>
              <w:ind w:left="-100"/>
              <w:contextualSpacing w:val="0"/>
              <w:jc w:val="both"/>
              <w:rPr>
                <w:rFonts w:ascii="Times New Roman" w:hAnsi="Times New Roman" w:cs="Times New Roman"/>
                <w:sz w:val="28"/>
                <w:szCs w:val="28"/>
              </w:rPr>
            </w:pPr>
            <w:r w:rsidRPr="008D76AD">
              <w:rPr>
                <w:rFonts w:ascii="Times New Roman" w:hAnsi="Times New Roman" w:cs="Times New Roman"/>
                <w:sz w:val="28"/>
                <w:szCs w:val="28"/>
              </w:rPr>
              <w:t xml:space="preserve">Якщо у файлі 7HX наявна сума за вказаними параметрами, то у файлах D51X, D52X, D53X, D54X також повинна бути наявна сума за тими ж параметрами, причому ці суми повинні співпадати в межах вказаної точності. </w:t>
            </w:r>
          </w:p>
          <w:p w:rsidR="003B3BF1" w:rsidRPr="008D76AD" w:rsidRDefault="003B3BF1" w:rsidP="00AB24C2">
            <w:pPr>
              <w:pStyle w:val="a5"/>
              <w:tabs>
                <w:tab w:val="left" w:pos="22397"/>
              </w:tabs>
              <w:spacing w:after="120"/>
              <w:ind w:left="0"/>
              <w:contextualSpacing w:val="0"/>
              <w:jc w:val="both"/>
              <w:rPr>
                <w:rFonts w:ascii="Times New Roman" w:hAnsi="Times New Roman" w:cs="Times New Roman"/>
                <w:sz w:val="28"/>
                <w:szCs w:val="28"/>
              </w:rPr>
            </w:pPr>
            <w:r w:rsidRPr="008D76AD">
              <w:rPr>
                <w:rFonts w:ascii="Times New Roman" w:hAnsi="Times New Roman" w:cs="Times New Roman"/>
                <w:sz w:val="28"/>
                <w:szCs w:val="28"/>
              </w:rPr>
              <w:t>Агреговані дані метрики T070 файл</w:t>
            </w:r>
            <w:r w:rsidR="00FB05E0" w:rsidRPr="008D76AD">
              <w:rPr>
                <w:rFonts w:ascii="Times New Roman" w:hAnsi="Times New Roman" w:cs="Times New Roman"/>
                <w:sz w:val="28"/>
                <w:szCs w:val="28"/>
              </w:rPr>
              <w:t>а</w:t>
            </w:r>
            <w:r w:rsidRPr="008D76AD">
              <w:rPr>
                <w:rFonts w:ascii="Times New Roman" w:hAnsi="Times New Roman" w:cs="Times New Roman"/>
                <w:sz w:val="28"/>
                <w:szCs w:val="28"/>
              </w:rPr>
              <w:t xml:space="preserve"> 7HX  порівнюються із сумою гривневого еквіваленту T070 (з урахуванням T020 (1) мінус T020 (2)) файлів D51X, D52X, D53X, D54X у розрізі значень за параметрами F037, F083,</w:t>
            </w:r>
            <w:r w:rsidR="00C20262" w:rsidRPr="00C20262">
              <w:rPr>
                <w:rFonts w:ascii="Times New Roman" w:hAnsi="Times New Roman" w:cs="Times New Roman"/>
                <w:sz w:val="28"/>
                <w:szCs w:val="28"/>
              </w:rPr>
              <w:t xml:space="preserve"> </w:t>
            </w:r>
            <w:r w:rsidR="00C20262">
              <w:rPr>
                <w:rFonts w:ascii="Times New Roman" w:hAnsi="Times New Roman" w:cs="Times New Roman"/>
                <w:sz w:val="28"/>
                <w:szCs w:val="28"/>
                <w:lang w:val="en-US"/>
              </w:rPr>
              <w:t>F</w:t>
            </w:r>
            <w:r w:rsidR="00C20262" w:rsidRPr="00C20262">
              <w:rPr>
                <w:rFonts w:ascii="Times New Roman" w:hAnsi="Times New Roman" w:cs="Times New Roman"/>
                <w:sz w:val="28"/>
                <w:szCs w:val="28"/>
              </w:rPr>
              <w:t>131</w:t>
            </w:r>
            <w:r w:rsidR="00C20262">
              <w:rPr>
                <w:rFonts w:ascii="Times New Roman" w:hAnsi="Times New Roman" w:cs="Times New Roman"/>
                <w:sz w:val="28"/>
                <w:szCs w:val="28"/>
              </w:rPr>
              <w:t>,</w:t>
            </w:r>
            <w:r w:rsidRPr="008D76AD">
              <w:rPr>
                <w:rFonts w:ascii="Times New Roman" w:hAnsi="Times New Roman" w:cs="Times New Roman"/>
                <w:sz w:val="28"/>
                <w:szCs w:val="28"/>
              </w:rPr>
              <w:t xml:space="preserve"> R030</w:t>
            </w:r>
            <w:r w:rsidR="00611323" w:rsidRPr="008D76AD">
              <w:rPr>
                <w:rFonts w:ascii="Times New Roman" w:hAnsi="Times New Roman" w:cs="Times New Roman"/>
                <w:sz w:val="28"/>
                <w:szCs w:val="28"/>
              </w:rPr>
              <w:t xml:space="preserve"> </w:t>
            </w:r>
            <w:r w:rsidRPr="008D76AD">
              <w:rPr>
                <w:rFonts w:ascii="Times New Roman" w:hAnsi="Times New Roman" w:cs="Times New Roman"/>
                <w:sz w:val="28"/>
                <w:szCs w:val="28"/>
              </w:rPr>
              <w:t>з наступними обмеженнями:</w:t>
            </w:r>
          </w:p>
          <w:p w:rsidR="003B3BF1" w:rsidRPr="008D76AD" w:rsidRDefault="003B3BF1" w:rsidP="00AB24C2">
            <w:pPr>
              <w:pStyle w:val="a5"/>
              <w:tabs>
                <w:tab w:val="left" w:pos="22397"/>
              </w:tabs>
              <w:ind w:left="0"/>
              <w:jc w:val="both"/>
              <w:rPr>
                <w:rFonts w:ascii="Times New Roman" w:hAnsi="Times New Roman" w:cs="Times New Roman"/>
                <w:sz w:val="28"/>
                <w:szCs w:val="28"/>
                <w:u w:val="single"/>
              </w:rPr>
            </w:pPr>
            <w:r w:rsidRPr="008D76AD">
              <w:rPr>
                <w:rFonts w:ascii="Times New Roman" w:hAnsi="Times New Roman" w:cs="Times New Roman"/>
                <w:sz w:val="28"/>
                <w:szCs w:val="28"/>
                <w:u w:val="single"/>
              </w:rPr>
              <w:t xml:space="preserve">Файл 7HX: </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EKP=(</w:t>
            </w:r>
            <w:r w:rsidR="00031256" w:rsidRPr="008D76AD">
              <w:rPr>
                <w:rFonts w:ascii="Times New Roman" w:hAnsi="Times New Roman" w:cs="Times New Roman"/>
                <w:sz w:val="28"/>
                <w:szCs w:val="28"/>
                <w:lang w:val="en-US"/>
              </w:rPr>
              <w:t>A</w:t>
            </w:r>
            <w:r w:rsidRPr="008D76AD">
              <w:rPr>
                <w:rFonts w:ascii="Times New Roman" w:hAnsi="Times New Roman" w:cs="Times New Roman"/>
                <w:sz w:val="28"/>
                <w:szCs w:val="28"/>
              </w:rPr>
              <w:t xml:space="preserve">7H001, </w:t>
            </w:r>
            <w:r w:rsidR="00031256" w:rsidRPr="008D76AD">
              <w:rPr>
                <w:rFonts w:ascii="Times New Roman" w:hAnsi="Times New Roman" w:cs="Times New Roman"/>
                <w:sz w:val="28"/>
                <w:szCs w:val="28"/>
                <w:lang w:val="en-US"/>
              </w:rPr>
              <w:t>A</w:t>
            </w:r>
            <w:r w:rsidRPr="008D76AD">
              <w:rPr>
                <w:rFonts w:ascii="Times New Roman" w:hAnsi="Times New Roman" w:cs="Times New Roman"/>
                <w:sz w:val="28"/>
                <w:szCs w:val="28"/>
              </w:rPr>
              <w:t xml:space="preserve">7H002, </w:t>
            </w:r>
            <w:r w:rsidR="00031256" w:rsidRPr="008D76AD">
              <w:rPr>
                <w:rFonts w:ascii="Times New Roman" w:hAnsi="Times New Roman" w:cs="Times New Roman"/>
                <w:sz w:val="28"/>
                <w:szCs w:val="28"/>
                <w:lang w:val="en-US"/>
              </w:rPr>
              <w:t>A</w:t>
            </w:r>
            <w:r w:rsidRPr="008D76AD">
              <w:rPr>
                <w:rFonts w:ascii="Times New Roman" w:hAnsi="Times New Roman" w:cs="Times New Roman"/>
                <w:sz w:val="28"/>
                <w:szCs w:val="28"/>
              </w:rPr>
              <w:t xml:space="preserve">7H003, </w:t>
            </w:r>
            <w:r w:rsidR="00031256" w:rsidRPr="008D76AD">
              <w:rPr>
                <w:rFonts w:ascii="Times New Roman" w:hAnsi="Times New Roman" w:cs="Times New Roman"/>
                <w:sz w:val="28"/>
                <w:szCs w:val="28"/>
                <w:lang w:val="en-US"/>
              </w:rPr>
              <w:t>A</w:t>
            </w:r>
            <w:r w:rsidRPr="008D76AD">
              <w:rPr>
                <w:rFonts w:ascii="Times New Roman" w:hAnsi="Times New Roman" w:cs="Times New Roman"/>
                <w:sz w:val="28"/>
                <w:szCs w:val="28"/>
              </w:rPr>
              <w:t xml:space="preserve">7H005, </w:t>
            </w:r>
            <w:r w:rsidR="00031256" w:rsidRPr="008D76AD">
              <w:rPr>
                <w:rFonts w:ascii="Times New Roman" w:hAnsi="Times New Roman" w:cs="Times New Roman"/>
                <w:sz w:val="28"/>
                <w:szCs w:val="28"/>
                <w:lang w:val="en-US"/>
              </w:rPr>
              <w:t>A</w:t>
            </w:r>
            <w:r w:rsidRPr="008D76AD">
              <w:rPr>
                <w:rFonts w:ascii="Times New Roman" w:hAnsi="Times New Roman" w:cs="Times New Roman"/>
                <w:sz w:val="28"/>
                <w:szCs w:val="28"/>
              </w:rPr>
              <w:t xml:space="preserve">7H006); </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 xml:space="preserve">F083=(10, 11, 12, 19, 40, 41, 49); </w:t>
            </w:r>
          </w:p>
          <w:p w:rsidR="003B3BF1" w:rsidRPr="008D76AD" w:rsidRDefault="003B3BF1" w:rsidP="00AB24C2">
            <w:pPr>
              <w:pStyle w:val="a5"/>
              <w:tabs>
                <w:tab w:val="left" w:pos="22397"/>
              </w:tabs>
              <w:spacing w:after="120"/>
              <w:ind w:left="0"/>
              <w:contextualSpacing w:val="0"/>
              <w:jc w:val="both"/>
              <w:rPr>
                <w:rFonts w:ascii="Times New Roman" w:hAnsi="Times New Roman" w:cs="Times New Roman"/>
                <w:sz w:val="28"/>
                <w:szCs w:val="28"/>
              </w:rPr>
            </w:pPr>
            <w:r w:rsidRPr="008D76AD">
              <w:rPr>
                <w:rFonts w:ascii="Times New Roman" w:hAnsi="Times New Roman" w:cs="Times New Roman"/>
                <w:sz w:val="28"/>
                <w:szCs w:val="28"/>
              </w:rPr>
              <w:t xml:space="preserve">F037=(11, 12, 13, 14, 15, 16, 21, 22, 23, 24, 25, 26, 27, 31, 32, 33, 34, 36, 37, 41, 47, 51, 52, 53, 54, 55, 56). </w:t>
            </w:r>
          </w:p>
          <w:p w:rsidR="003B3BF1" w:rsidRPr="008D76AD" w:rsidRDefault="003B3BF1" w:rsidP="00AB24C2">
            <w:pPr>
              <w:pStyle w:val="a5"/>
              <w:tabs>
                <w:tab w:val="left" w:pos="22397"/>
              </w:tabs>
              <w:spacing w:after="120"/>
              <w:ind w:left="0"/>
              <w:contextualSpacing w:val="0"/>
              <w:jc w:val="both"/>
              <w:rPr>
                <w:rFonts w:ascii="Times New Roman" w:hAnsi="Times New Roman" w:cs="Times New Roman"/>
                <w:sz w:val="28"/>
                <w:szCs w:val="28"/>
                <w:u w:val="single"/>
              </w:rPr>
            </w:pPr>
            <w:r w:rsidRPr="008D76AD">
              <w:rPr>
                <w:rFonts w:ascii="Times New Roman" w:hAnsi="Times New Roman" w:cs="Times New Roman"/>
                <w:sz w:val="28"/>
                <w:szCs w:val="28"/>
                <w:u w:val="single"/>
              </w:rPr>
              <w:t xml:space="preserve">Файли D51X, D52X, D53X, D54X: </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 xml:space="preserve">EKP=(AD51L2, AD51L4, AD51F8, </w:t>
            </w:r>
            <w:r w:rsidR="0050777A" w:rsidRPr="008D76AD">
              <w:rPr>
                <w:rFonts w:ascii="Times New Roman" w:hAnsi="Times New Roman" w:cs="Times New Roman"/>
                <w:sz w:val="28"/>
                <w:szCs w:val="28"/>
              </w:rPr>
              <w:t>AD5</w:t>
            </w:r>
            <w:r w:rsidR="0050777A">
              <w:rPr>
                <w:rFonts w:ascii="Times New Roman" w:hAnsi="Times New Roman" w:cs="Times New Roman"/>
                <w:sz w:val="28"/>
                <w:szCs w:val="28"/>
              </w:rPr>
              <w:t>2</w:t>
            </w:r>
            <w:r w:rsidR="0050777A" w:rsidRPr="008D76AD">
              <w:rPr>
                <w:rFonts w:ascii="Times New Roman" w:hAnsi="Times New Roman" w:cs="Times New Roman"/>
                <w:sz w:val="28"/>
                <w:szCs w:val="28"/>
              </w:rPr>
              <w:t>F</w:t>
            </w:r>
            <w:r w:rsidR="0050777A">
              <w:rPr>
                <w:rFonts w:ascii="Times New Roman" w:hAnsi="Times New Roman" w:cs="Times New Roman"/>
                <w:sz w:val="28"/>
                <w:szCs w:val="28"/>
              </w:rPr>
              <w:t xml:space="preserve">2, </w:t>
            </w:r>
            <w:r w:rsidRPr="008D76AD">
              <w:rPr>
                <w:rFonts w:ascii="Times New Roman" w:hAnsi="Times New Roman" w:cs="Times New Roman"/>
                <w:sz w:val="28"/>
                <w:szCs w:val="28"/>
              </w:rPr>
              <w:t>AD53I2, AD53I4, AD51N9);</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F083=(10, 11, 12, 19, 40, 41, 49);</w:t>
            </w:r>
          </w:p>
          <w:p w:rsidR="003B3BF1" w:rsidRPr="008D76AD" w:rsidRDefault="003B3BF1" w:rsidP="00AB24C2">
            <w:pPr>
              <w:tabs>
                <w:tab w:val="left" w:pos="22397"/>
              </w:tabs>
              <w:jc w:val="both"/>
              <w:rPr>
                <w:rFonts w:ascii="Times New Roman" w:hAnsi="Times New Roman" w:cs="Times New Roman"/>
                <w:sz w:val="28"/>
                <w:szCs w:val="28"/>
              </w:rPr>
            </w:pPr>
            <w:r w:rsidRPr="008D76AD">
              <w:rPr>
                <w:rFonts w:ascii="Times New Roman" w:hAnsi="Times New Roman" w:cs="Times New Roman"/>
                <w:sz w:val="28"/>
                <w:szCs w:val="28"/>
              </w:rPr>
              <w:t xml:space="preserve">F037=(11, 12, 13, 14, 15, 16, 21, 22, 23, 24, 25, 26, 27, 31, 32, 33, 34, 36, 37, 41, 47, 51, 52, 53, 54, 55, 56). </w:t>
            </w:r>
          </w:p>
          <w:p w:rsidR="003B3BF1" w:rsidRPr="008D76AD" w:rsidRDefault="003B3BF1" w:rsidP="00D3710C">
            <w:pPr>
              <w:tabs>
                <w:tab w:val="left" w:pos="22397"/>
              </w:tabs>
              <w:jc w:val="both"/>
              <w:rPr>
                <w:rFonts w:ascii="Times New Roman" w:hAnsi="Times New Roman" w:cs="Times New Roman"/>
                <w:sz w:val="28"/>
                <w:szCs w:val="28"/>
              </w:rPr>
            </w:pPr>
            <w:r w:rsidRPr="008D76AD">
              <w:rPr>
                <w:rFonts w:ascii="Times New Roman" w:hAnsi="Times New Roman" w:cs="Times New Roman"/>
                <w:sz w:val="28"/>
                <w:szCs w:val="28"/>
              </w:rPr>
              <w:t>Помилка не є критичною. Повідомлення у разі невиконання умови: “</w:t>
            </w:r>
            <w:r w:rsidR="00031256" w:rsidRPr="008D76AD">
              <w:rPr>
                <w:rFonts w:ascii="Times New Roman" w:hAnsi="Times New Roman" w:cs="Times New Roman"/>
                <w:sz w:val="28"/>
                <w:szCs w:val="28"/>
              </w:rPr>
              <w:t>С</w:t>
            </w:r>
            <w:r w:rsidRPr="008D76AD">
              <w:rPr>
                <w:rFonts w:ascii="Times New Roman" w:hAnsi="Times New Roman" w:cs="Times New Roman"/>
                <w:sz w:val="28"/>
                <w:szCs w:val="28"/>
              </w:rPr>
              <w:t xml:space="preserve">ума=[T070] у файлі 7HX=[сума1] не дорівнює Сума=[T070] у файлах D51X, D52X, D53X, D54X=[сума2]. Різниця=[сума1 мінус сума2]. Для аналізу: F037=[F037], F083=[F083], </w:t>
            </w:r>
            <w:r w:rsidR="00C20262">
              <w:rPr>
                <w:rFonts w:ascii="Times New Roman" w:hAnsi="Times New Roman" w:cs="Times New Roman"/>
                <w:sz w:val="28"/>
                <w:szCs w:val="28"/>
                <w:lang w:val="en-US"/>
              </w:rPr>
              <w:t>F</w:t>
            </w:r>
            <w:r w:rsidR="00C20262" w:rsidRPr="00576BED">
              <w:rPr>
                <w:rFonts w:ascii="Times New Roman" w:hAnsi="Times New Roman" w:cs="Times New Roman"/>
                <w:sz w:val="28"/>
                <w:szCs w:val="28"/>
              </w:rPr>
              <w:t>131</w:t>
            </w:r>
            <w:r w:rsidR="00C20262" w:rsidRPr="008D76AD">
              <w:rPr>
                <w:rFonts w:ascii="Times New Roman" w:hAnsi="Times New Roman" w:cs="Times New Roman"/>
                <w:sz w:val="28"/>
                <w:szCs w:val="28"/>
              </w:rPr>
              <w:t>=[F</w:t>
            </w:r>
            <w:r w:rsidR="00C20262" w:rsidRPr="00576BED">
              <w:rPr>
                <w:rFonts w:ascii="Times New Roman" w:hAnsi="Times New Roman" w:cs="Times New Roman"/>
                <w:sz w:val="28"/>
                <w:szCs w:val="28"/>
              </w:rPr>
              <w:t>131</w:t>
            </w:r>
            <w:r w:rsidR="00C20262" w:rsidRPr="008D76AD">
              <w:rPr>
                <w:rFonts w:ascii="Times New Roman" w:hAnsi="Times New Roman" w:cs="Times New Roman"/>
                <w:sz w:val="28"/>
                <w:szCs w:val="28"/>
              </w:rPr>
              <w:t>]</w:t>
            </w:r>
            <w:r w:rsidR="00C20262">
              <w:rPr>
                <w:rFonts w:ascii="Times New Roman" w:hAnsi="Times New Roman" w:cs="Times New Roman"/>
                <w:sz w:val="28"/>
                <w:szCs w:val="28"/>
              </w:rPr>
              <w:t xml:space="preserve">, </w:t>
            </w:r>
            <w:r w:rsidRPr="008D76AD">
              <w:rPr>
                <w:rFonts w:ascii="Times New Roman" w:hAnsi="Times New Roman" w:cs="Times New Roman"/>
                <w:sz w:val="28"/>
                <w:szCs w:val="28"/>
              </w:rPr>
              <w:t>R030=[R030]”.</w:t>
            </w:r>
          </w:p>
          <w:p w:rsidR="003B3BF1" w:rsidRPr="008D76AD" w:rsidRDefault="003B3BF1" w:rsidP="00AB24C2">
            <w:pPr>
              <w:tabs>
                <w:tab w:val="left" w:pos="22397"/>
              </w:tabs>
              <w:jc w:val="both"/>
              <w:rPr>
                <w:rFonts w:ascii="Times New Roman" w:hAnsi="Times New Roman" w:cs="Times New Roman"/>
                <w:sz w:val="28"/>
                <w:szCs w:val="28"/>
              </w:rPr>
            </w:pPr>
          </w:p>
        </w:tc>
      </w:tr>
      <w:tr w:rsidR="003B3BF1" w:rsidRPr="008D76AD" w:rsidTr="003B3BF1">
        <w:trPr>
          <w:trHeight w:val="558"/>
        </w:trPr>
        <w:tc>
          <w:tcPr>
            <w:tcW w:w="9638" w:type="dxa"/>
          </w:tcPr>
          <w:p w:rsidR="003B3BF1" w:rsidRPr="008D76AD" w:rsidRDefault="003B3BF1" w:rsidP="0050777A">
            <w:pPr>
              <w:pStyle w:val="a5"/>
              <w:numPr>
                <w:ilvl w:val="1"/>
                <w:numId w:val="17"/>
              </w:numPr>
              <w:tabs>
                <w:tab w:val="left" w:pos="22397"/>
              </w:tabs>
              <w:spacing w:after="120"/>
              <w:ind w:left="470" w:hanging="425"/>
              <w:jc w:val="both"/>
              <w:rPr>
                <w:rFonts w:ascii="Times New Roman" w:hAnsi="Times New Roman" w:cs="Times New Roman"/>
                <w:sz w:val="28"/>
                <w:szCs w:val="28"/>
              </w:rPr>
            </w:pPr>
            <w:r w:rsidRPr="008D76AD">
              <w:rPr>
                <w:rFonts w:ascii="Times New Roman" w:hAnsi="Times New Roman" w:cs="Times New Roman"/>
                <w:sz w:val="28"/>
                <w:szCs w:val="28"/>
              </w:rPr>
              <w:t>Перевірка даних файла 7HX з даними файл</w:t>
            </w:r>
            <w:r w:rsidR="00FB05E0" w:rsidRPr="008D76AD">
              <w:rPr>
                <w:rFonts w:ascii="Times New Roman" w:hAnsi="Times New Roman" w:cs="Times New Roman"/>
                <w:sz w:val="28"/>
                <w:szCs w:val="28"/>
              </w:rPr>
              <w:t>а</w:t>
            </w:r>
            <w:r w:rsidRPr="008D76AD">
              <w:rPr>
                <w:rFonts w:ascii="Times New Roman" w:hAnsi="Times New Roman" w:cs="Times New Roman"/>
                <w:sz w:val="28"/>
                <w:szCs w:val="28"/>
              </w:rPr>
              <w:t xml:space="preserve"> </w:t>
            </w:r>
            <w:r w:rsidRPr="008D76AD">
              <w:rPr>
                <w:rFonts w:ascii="Times New Roman" w:hAnsi="Times New Roman" w:cs="Times New Roman"/>
                <w:sz w:val="28"/>
                <w:szCs w:val="28"/>
                <w:lang w:val="en-US"/>
              </w:rPr>
              <w:t>D</w:t>
            </w:r>
            <w:r w:rsidRPr="008D76AD">
              <w:rPr>
                <w:rFonts w:ascii="Times New Roman" w:hAnsi="Times New Roman" w:cs="Times New Roman"/>
                <w:sz w:val="28"/>
                <w:szCs w:val="28"/>
              </w:rPr>
              <w:t>54</w:t>
            </w:r>
            <w:r w:rsidRPr="008D76AD">
              <w:rPr>
                <w:rFonts w:ascii="Times New Roman" w:hAnsi="Times New Roman" w:cs="Times New Roman"/>
                <w:sz w:val="28"/>
                <w:szCs w:val="28"/>
                <w:lang w:val="en-US"/>
              </w:rPr>
              <w:t>X</w:t>
            </w:r>
            <w:r w:rsidR="003B5FB3" w:rsidRPr="008D76AD">
              <w:rPr>
                <w:rFonts w:ascii="Times New Roman" w:hAnsi="Times New Roman" w:cs="Times New Roman"/>
                <w:sz w:val="28"/>
                <w:szCs w:val="28"/>
              </w:rPr>
              <w:t xml:space="preserve"> на відповідну звітну </w:t>
            </w:r>
            <w:r w:rsidRPr="008D76AD">
              <w:rPr>
                <w:rFonts w:ascii="Times New Roman" w:hAnsi="Times New Roman" w:cs="Times New Roman"/>
                <w:sz w:val="28"/>
                <w:szCs w:val="28"/>
              </w:rPr>
              <w:t xml:space="preserve">дату. </w:t>
            </w:r>
          </w:p>
          <w:p w:rsidR="003B3BF1" w:rsidRPr="008D76AD" w:rsidRDefault="003B3BF1" w:rsidP="00AB24C2">
            <w:pPr>
              <w:tabs>
                <w:tab w:val="left" w:pos="22397"/>
              </w:tabs>
              <w:spacing w:after="120"/>
              <w:jc w:val="both"/>
              <w:rPr>
                <w:rFonts w:ascii="Times New Roman" w:hAnsi="Times New Roman" w:cs="Times New Roman"/>
                <w:sz w:val="28"/>
                <w:szCs w:val="28"/>
              </w:rPr>
            </w:pPr>
            <w:r w:rsidRPr="008D76AD">
              <w:rPr>
                <w:rFonts w:ascii="Times New Roman" w:hAnsi="Times New Roman" w:cs="Times New Roman"/>
                <w:sz w:val="28"/>
                <w:szCs w:val="28"/>
              </w:rPr>
              <w:t xml:space="preserve">Якщо у файлі D54X наявна сума за вказаними параметрами, то у файлі 7HX також повинна бути наявна сума за тими ж параметрами, причому ці суми повинні співпадати в межах вказаної точності. </w:t>
            </w:r>
          </w:p>
          <w:p w:rsidR="003B3BF1" w:rsidRPr="008D76AD" w:rsidRDefault="003B3BF1" w:rsidP="00AB24C2">
            <w:pPr>
              <w:tabs>
                <w:tab w:val="left" w:pos="22397"/>
              </w:tabs>
              <w:spacing w:after="120"/>
              <w:jc w:val="both"/>
              <w:rPr>
                <w:rFonts w:ascii="Times New Roman" w:hAnsi="Times New Roman" w:cs="Times New Roman"/>
                <w:sz w:val="28"/>
                <w:szCs w:val="28"/>
              </w:rPr>
            </w:pPr>
            <w:r w:rsidRPr="008D76AD">
              <w:rPr>
                <w:rFonts w:ascii="Times New Roman" w:hAnsi="Times New Roman" w:cs="Times New Roman"/>
                <w:sz w:val="28"/>
                <w:szCs w:val="28"/>
              </w:rPr>
              <w:lastRenderedPageBreak/>
              <w:t xml:space="preserve">Якщо у файлі 7HX наявна сума за вказаними параметрами, то у файлі D54X також повинна бути наявна сума за тими ж параметрами, причому ці суми повинні співпадати в межах вказаної точності. </w:t>
            </w:r>
          </w:p>
          <w:p w:rsidR="003B3BF1" w:rsidRPr="008D76AD" w:rsidRDefault="003B3BF1" w:rsidP="00AB24C2">
            <w:pPr>
              <w:tabs>
                <w:tab w:val="left" w:pos="22397"/>
              </w:tabs>
              <w:spacing w:after="120"/>
              <w:jc w:val="both"/>
              <w:rPr>
                <w:rFonts w:ascii="Times New Roman" w:hAnsi="Times New Roman" w:cs="Times New Roman"/>
                <w:sz w:val="28"/>
                <w:szCs w:val="28"/>
              </w:rPr>
            </w:pPr>
            <w:r w:rsidRPr="008D76AD">
              <w:rPr>
                <w:rFonts w:ascii="Times New Roman" w:hAnsi="Times New Roman" w:cs="Times New Roman"/>
                <w:sz w:val="28"/>
                <w:szCs w:val="28"/>
              </w:rPr>
              <w:t>Агреговані дані метрики T070 файл</w:t>
            </w:r>
            <w:r w:rsidR="00FB05E0" w:rsidRPr="008D76AD">
              <w:rPr>
                <w:rFonts w:ascii="Times New Roman" w:hAnsi="Times New Roman" w:cs="Times New Roman"/>
                <w:sz w:val="28"/>
                <w:szCs w:val="28"/>
              </w:rPr>
              <w:t>а</w:t>
            </w:r>
            <w:r w:rsidRPr="008D76AD">
              <w:rPr>
                <w:rFonts w:ascii="Times New Roman" w:hAnsi="Times New Roman" w:cs="Times New Roman"/>
                <w:sz w:val="28"/>
                <w:szCs w:val="28"/>
              </w:rPr>
              <w:t xml:space="preserve"> 7HX порівнюється із сумою гривневого еквіваленту T070 файл</w:t>
            </w:r>
            <w:r w:rsidR="00FB05E0" w:rsidRPr="008D76AD">
              <w:rPr>
                <w:rFonts w:ascii="Times New Roman" w:hAnsi="Times New Roman" w:cs="Times New Roman"/>
                <w:sz w:val="28"/>
                <w:szCs w:val="28"/>
              </w:rPr>
              <w:t>а</w:t>
            </w:r>
            <w:r w:rsidRPr="008D76AD">
              <w:rPr>
                <w:rFonts w:ascii="Times New Roman" w:hAnsi="Times New Roman" w:cs="Times New Roman"/>
                <w:sz w:val="28"/>
                <w:szCs w:val="28"/>
              </w:rPr>
              <w:t xml:space="preserve"> D54X у розрізі значень за параметрами F037, F083, </w:t>
            </w:r>
            <w:r w:rsidR="00C20262">
              <w:rPr>
                <w:rFonts w:ascii="Times New Roman" w:hAnsi="Times New Roman" w:cs="Times New Roman"/>
                <w:sz w:val="28"/>
                <w:szCs w:val="28"/>
                <w:lang w:val="en-US"/>
              </w:rPr>
              <w:t>F</w:t>
            </w:r>
            <w:r w:rsidR="00C20262" w:rsidRPr="00C20262">
              <w:rPr>
                <w:rFonts w:ascii="Times New Roman" w:hAnsi="Times New Roman" w:cs="Times New Roman"/>
                <w:sz w:val="28"/>
                <w:szCs w:val="28"/>
              </w:rPr>
              <w:t>131</w:t>
            </w:r>
            <w:r w:rsidR="00C20262">
              <w:rPr>
                <w:rFonts w:ascii="Times New Roman" w:hAnsi="Times New Roman" w:cs="Times New Roman"/>
                <w:sz w:val="28"/>
                <w:szCs w:val="28"/>
              </w:rPr>
              <w:t xml:space="preserve">, </w:t>
            </w:r>
            <w:r w:rsidRPr="008D76AD">
              <w:rPr>
                <w:rFonts w:ascii="Times New Roman" w:hAnsi="Times New Roman" w:cs="Times New Roman"/>
                <w:sz w:val="28"/>
                <w:szCs w:val="28"/>
              </w:rPr>
              <w:t>R030 з наступними обмеженнями:</w:t>
            </w:r>
          </w:p>
          <w:p w:rsidR="003B3BF1" w:rsidRPr="008D76AD" w:rsidRDefault="003B3BF1" w:rsidP="00AB24C2">
            <w:pPr>
              <w:pStyle w:val="a5"/>
              <w:tabs>
                <w:tab w:val="left" w:pos="22397"/>
              </w:tabs>
              <w:ind w:left="0"/>
              <w:jc w:val="both"/>
              <w:rPr>
                <w:rFonts w:ascii="Times New Roman" w:hAnsi="Times New Roman" w:cs="Times New Roman"/>
                <w:sz w:val="28"/>
                <w:szCs w:val="28"/>
                <w:u w:val="single"/>
              </w:rPr>
            </w:pPr>
            <w:r w:rsidRPr="008D76AD">
              <w:rPr>
                <w:rFonts w:ascii="Times New Roman" w:hAnsi="Times New Roman" w:cs="Times New Roman"/>
                <w:sz w:val="28"/>
                <w:szCs w:val="28"/>
                <w:u w:val="single"/>
              </w:rPr>
              <w:t xml:space="preserve">Файл 7HX: </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EKP=(</w:t>
            </w:r>
            <w:r w:rsidR="00031256" w:rsidRPr="008D76AD">
              <w:rPr>
                <w:rFonts w:ascii="Times New Roman" w:hAnsi="Times New Roman" w:cs="Times New Roman"/>
                <w:sz w:val="28"/>
                <w:szCs w:val="28"/>
                <w:lang w:val="en-US"/>
              </w:rPr>
              <w:t>A</w:t>
            </w:r>
            <w:r w:rsidRPr="008D76AD">
              <w:rPr>
                <w:rFonts w:ascii="Times New Roman" w:hAnsi="Times New Roman" w:cs="Times New Roman"/>
                <w:sz w:val="28"/>
                <w:szCs w:val="28"/>
              </w:rPr>
              <w:t xml:space="preserve">7H001, </w:t>
            </w:r>
            <w:r w:rsidR="00031256" w:rsidRPr="008D76AD">
              <w:rPr>
                <w:rFonts w:ascii="Times New Roman" w:hAnsi="Times New Roman" w:cs="Times New Roman"/>
                <w:sz w:val="28"/>
                <w:szCs w:val="28"/>
                <w:lang w:val="en-US"/>
              </w:rPr>
              <w:t>A</w:t>
            </w:r>
            <w:r w:rsidRPr="008D76AD">
              <w:rPr>
                <w:rFonts w:ascii="Times New Roman" w:hAnsi="Times New Roman" w:cs="Times New Roman"/>
                <w:sz w:val="28"/>
                <w:szCs w:val="28"/>
              </w:rPr>
              <w:t xml:space="preserve">7H002, </w:t>
            </w:r>
            <w:r w:rsidR="00031256" w:rsidRPr="008D76AD">
              <w:rPr>
                <w:rFonts w:ascii="Times New Roman" w:hAnsi="Times New Roman" w:cs="Times New Roman"/>
                <w:sz w:val="28"/>
                <w:szCs w:val="28"/>
                <w:lang w:val="en-US"/>
              </w:rPr>
              <w:t>A</w:t>
            </w:r>
            <w:r w:rsidRPr="008D76AD">
              <w:rPr>
                <w:rFonts w:ascii="Times New Roman" w:hAnsi="Times New Roman" w:cs="Times New Roman"/>
                <w:sz w:val="28"/>
                <w:szCs w:val="28"/>
              </w:rPr>
              <w:t xml:space="preserve">7H003, </w:t>
            </w:r>
            <w:r w:rsidR="00031256" w:rsidRPr="008D76AD">
              <w:rPr>
                <w:rFonts w:ascii="Times New Roman" w:hAnsi="Times New Roman" w:cs="Times New Roman"/>
                <w:sz w:val="28"/>
                <w:szCs w:val="28"/>
                <w:lang w:val="en-US"/>
              </w:rPr>
              <w:t>A</w:t>
            </w:r>
            <w:r w:rsidRPr="008D76AD">
              <w:rPr>
                <w:rFonts w:ascii="Times New Roman" w:hAnsi="Times New Roman" w:cs="Times New Roman"/>
                <w:sz w:val="28"/>
                <w:szCs w:val="28"/>
              </w:rPr>
              <w:t xml:space="preserve">7H005, </w:t>
            </w:r>
            <w:r w:rsidR="00031256" w:rsidRPr="008D76AD">
              <w:rPr>
                <w:rFonts w:ascii="Times New Roman" w:hAnsi="Times New Roman" w:cs="Times New Roman"/>
                <w:sz w:val="28"/>
                <w:szCs w:val="28"/>
                <w:lang w:val="en-US"/>
              </w:rPr>
              <w:t>A</w:t>
            </w:r>
            <w:r w:rsidRPr="008D76AD">
              <w:rPr>
                <w:rFonts w:ascii="Times New Roman" w:hAnsi="Times New Roman" w:cs="Times New Roman"/>
                <w:sz w:val="28"/>
                <w:szCs w:val="28"/>
              </w:rPr>
              <w:t xml:space="preserve">7H006); </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 xml:space="preserve">F083=(30); </w:t>
            </w:r>
          </w:p>
          <w:p w:rsidR="003B3BF1" w:rsidRPr="008D76AD" w:rsidRDefault="003B3BF1" w:rsidP="002B2DFC">
            <w:pPr>
              <w:pStyle w:val="a5"/>
              <w:tabs>
                <w:tab w:val="left" w:pos="22397"/>
              </w:tabs>
              <w:spacing w:after="120"/>
              <w:ind w:left="0"/>
              <w:contextualSpacing w:val="0"/>
              <w:jc w:val="both"/>
              <w:rPr>
                <w:rFonts w:ascii="Times New Roman" w:hAnsi="Times New Roman" w:cs="Times New Roman"/>
                <w:sz w:val="28"/>
                <w:szCs w:val="28"/>
              </w:rPr>
            </w:pPr>
            <w:r w:rsidRPr="008D76AD">
              <w:rPr>
                <w:rFonts w:ascii="Times New Roman" w:hAnsi="Times New Roman" w:cs="Times New Roman"/>
                <w:sz w:val="28"/>
                <w:szCs w:val="28"/>
              </w:rPr>
              <w:t>F037=(11, 12, 13, 14, 15, 16, 21, 22, 23, 24, 25, 26, 27, 31, 32, 33, 34, 36, 37, 41</w:t>
            </w:r>
            <w:r w:rsidR="00FA14A5">
              <w:rPr>
                <w:rFonts w:ascii="Times New Roman" w:hAnsi="Times New Roman" w:cs="Times New Roman"/>
                <w:sz w:val="28"/>
                <w:szCs w:val="28"/>
              </w:rPr>
              <w:t>, 47, 51, 52, 53, 54, 55, 56).</w:t>
            </w:r>
          </w:p>
          <w:p w:rsidR="003B3BF1" w:rsidRPr="008D76AD" w:rsidRDefault="003B3BF1" w:rsidP="002B2DFC">
            <w:pPr>
              <w:pStyle w:val="a5"/>
              <w:tabs>
                <w:tab w:val="left" w:pos="22397"/>
              </w:tabs>
              <w:ind w:left="0"/>
              <w:contextualSpacing w:val="0"/>
              <w:jc w:val="both"/>
              <w:rPr>
                <w:rFonts w:ascii="Times New Roman" w:hAnsi="Times New Roman" w:cs="Times New Roman"/>
                <w:sz w:val="28"/>
                <w:szCs w:val="28"/>
                <w:u w:val="single"/>
              </w:rPr>
            </w:pPr>
            <w:r w:rsidRPr="008D76AD">
              <w:rPr>
                <w:rFonts w:ascii="Times New Roman" w:hAnsi="Times New Roman" w:cs="Times New Roman"/>
                <w:sz w:val="28"/>
                <w:szCs w:val="28"/>
                <w:u w:val="single"/>
              </w:rPr>
              <w:t xml:space="preserve">Файл </w:t>
            </w:r>
            <w:r w:rsidRPr="008D76AD">
              <w:rPr>
                <w:rFonts w:ascii="Times New Roman" w:hAnsi="Times New Roman" w:cs="Times New Roman"/>
                <w:sz w:val="28"/>
                <w:szCs w:val="28"/>
                <w:u w:val="single"/>
                <w:lang w:val="en-US"/>
              </w:rPr>
              <w:t>D</w:t>
            </w:r>
            <w:r w:rsidRPr="008D76AD">
              <w:rPr>
                <w:rFonts w:ascii="Times New Roman" w:hAnsi="Times New Roman" w:cs="Times New Roman"/>
                <w:sz w:val="28"/>
                <w:szCs w:val="28"/>
                <w:u w:val="single"/>
              </w:rPr>
              <w:t>54</w:t>
            </w:r>
            <w:r w:rsidRPr="008D76AD">
              <w:rPr>
                <w:rFonts w:ascii="Times New Roman" w:hAnsi="Times New Roman" w:cs="Times New Roman"/>
                <w:sz w:val="28"/>
                <w:szCs w:val="28"/>
                <w:u w:val="single"/>
                <w:lang w:val="en-US"/>
              </w:rPr>
              <w:t>X</w:t>
            </w:r>
            <w:r w:rsidRPr="008D76AD">
              <w:rPr>
                <w:rFonts w:ascii="Times New Roman" w:hAnsi="Times New Roman" w:cs="Times New Roman"/>
                <w:sz w:val="28"/>
                <w:szCs w:val="28"/>
                <w:u w:val="single"/>
              </w:rPr>
              <w:t xml:space="preserve">: </w:t>
            </w:r>
          </w:p>
          <w:p w:rsidR="003B3BF1" w:rsidRPr="008D76AD" w:rsidRDefault="003B3BF1" w:rsidP="002B2DFC">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 xml:space="preserve">EKP=(AD52N1); </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 xml:space="preserve">F083=(30); </w:t>
            </w:r>
          </w:p>
          <w:p w:rsidR="003B3BF1" w:rsidRPr="008D76AD" w:rsidRDefault="003B3BF1" w:rsidP="002B2DFC">
            <w:pPr>
              <w:pStyle w:val="a5"/>
              <w:tabs>
                <w:tab w:val="left" w:pos="22397"/>
              </w:tabs>
              <w:spacing w:after="120"/>
              <w:ind w:left="0"/>
              <w:contextualSpacing w:val="0"/>
              <w:jc w:val="both"/>
              <w:rPr>
                <w:rFonts w:ascii="Times New Roman" w:hAnsi="Times New Roman" w:cs="Times New Roman"/>
                <w:sz w:val="28"/>
                <w:szCs w:val="28"/>
              </w:rPr>
            </w:pPr>
            <w:r w:rsidRPr="008D76AD">
              <w:rPr>
                <w:rFonts w:ascii="Times New Roman" w:hAnsi="Times New Roman" w:cs="Times New Roman"/>
                <w:sz w:val="28"/>
                <w:szCs w:val="28"/>
              </w:rPr>
              <w:t>F037=(11, 12, 13, 14, 15, 16, 21, 22, 23, 24, 25, 26, 27, 31, 32, 33, 34, 36, 37, 41, 47, 51, 52, 53, 54, 55, 56).</w:t>
            </w:r>
          </w:p>
          <w:p w:rsidR="003B3BF1" w:rsidRPr="008D76AD" w:rsidRDefault="003B3BF1" w:rsidP="00C20262">
            <w:pPr>
              <w:tabs>
                <w:tab w:val="left" w:pos="22397"/>
              </w:tabs>
              <w:spacing w:after="120"/>
              <w:jc w:val="both"/>
              <w:rPr>
                <w:rFonts w:ascii="Times New Roman" w:hAnsi="Times New Roman" w:cs="Times New Roman"/>
                <w:sz w:val="28"/>
                <w:szCs w:val="28"/>
              </w:rPr>
            </w:pPr>
            <w:r w:rsidRPr="008D76AD">
              <w:rPr>
                <w:rFonts w:ascii="Times New Roman" w:hAnsi="Times New Roman" w:cs="Times New Roman"/>
                <w:sz w:val="28"/>
                <w:szCs w:val="28"/>
              </w:rPr>
              <w:t>Помилка не є критичною. Повідомлення у разі невиконання умови: “</w:t>
            </w:r>
            <w:r w:rsidR="00031256" w:rsidRPr="008D76AD">
              <w:rPr>
                <w:rFonts w:ascii="Times New Roman" w:hAnsi="Times New Roman" w:cs="Times New Roman"/>
                <w:sz w:val="28"/>
                <w:szCs w:val="28"/>
              </w:rPr>
              <w:t>С</w:t>
            </w:r>
            <w:r w:rsidRPr="008D76AD">
              <w:rPr>
                <w:rFonts w:ascii="Times New Roman" w:hAnsi="Times New Roman" w:cs="Times New Roman"/>
                <w:sz w:val="28"/>
                <w:szCs w:val="28"/>
              </w:rPr>
              <w:t>ума=[T070] у файлі 7HX=[сума1] не дорівнює Сума=[T070] у файлі D54X=[сума2]. Різниця=[сума1 мінус сума2]. Для аналізу: F037=[F0</w:t>
            </w:r>
            <w:r w:rsidR="00CC24DD" w:rsidRPr="008D76AD">
              <w:rPr>
                <w:rFonts w:ascii="Times New Roman" w:hAnsi="Times New Roman" w:cs="Times New Roman"/>
                <w:sz w:val="28"/>
                <w:szCs w:val="28"/>
              </w:rPr>
              <w:t xml:space="preserve">37], F083=[F083], </w:t>
            </w:r>
            <w:r w:rsidR="00C20262">
              <w:rPr>
                <w:rFonts w:ascii="Times New Roman" w:hAnsi="Times New Roman" w:cs="Times New Roman"/>
                <w:sz w:val="28"/>
                <w:szCs w:val="28"/>
                <w:lang w:val="en-US"/>
              </w:rPr>
              <w:t>F</w:t>
            </w:r>
            <w:r w:rsidR="00C20262" w:rsidRPr="00576BED">
              <w:rPr>
                <w:rFonts w:ascii="Times New Roman" w:hAnsi="Times New Roman" w:cs="Times New Roman"/>
                <w:sz w:val="28"/>
                <w:szCs w:val="28"/>
              </w:rPr>
              <w:t xml:space="preserve">131 </w:t>
            </w:r>
            <w:r w:rsidR="00C20262" w:rsidRPr="008D76AD">
              <w:rPr>
                <w:rFonts w:ascii="Times New Roman" w:hAnsi="Times New Roman" w:cs="Times New Roman"/>
                <w:sz w:val="28"/>
                <w:szCs w:val="28"/>
              </w:rPr>
              <w:t>=[F</w:t>
            </w:r>
            <w:r w:rsidR="00C20262">
              <w:rPr>
                <w:rFonts w:ascii="Times New Roman" w:hAnsi="Times New Roman" w:cs="Times New Roman"/>
                <w:sz w:val="28"/>
                <w:szCs w:val="28"/>
              </w:rPr>
              <w:t>131</w:t>
            </w:r>
            <w:r w:rsidR="00C20262" w:rsidRPr="008D76AD">
              <w:rPr>
                <w:rFonts w:ascii="Times New Roman" w:hAnsi="Times New Roman" w:cs="Times New Roman"/>
                <w:sz w:val="28"/>
                <w:szCs w:val="28"/>
              </w:rPr>
              <w:t>]</w:t>
            </w:r>
            <w:r w:rsidR="00C20262">
              <w:rPr>
                <w:rFonts w:ascii="Times New Roman" w:hAnsi="Times New Roman" w:cs="Times New Roman"/>
                <w:sz w:val="28"/>
                <w:szCs w:val="28"/>
              </w:rPr>
              <w:t xml:space="preserve">, </w:t>
            </w:r>
            <w:r w:rsidR="00CC24DD" w:rsidRPr="008D76AD">
              <w:rPr>
                <w:rFonts w:ascii="Times New Roman" w:hAnsi="Times New Roman" w:cs="Times New Roman"/>
                <w:sz w:val="28"/>
                <w:szCs w:val="28"/>
              </w:rPr>
              <w:t>R030=[R030]</w:t>
            </w:r>
            <w:r w:rsidRPr="008D76AD">
              <w:rPr>
                <w:rFonts w:ascii="Times New Roman" w:hAnsi="Times New Roman" w:cs="Times New Roman"/>
                <w:sz w:val="28"/>
                <w:szCs w:val="28"/>
              </w:rPr>
              <w:t xml:space="preserve">”. </w:t>
            </w:r>
          </w:p>
        </w:tc>
      </w:tr>
      <w:tr w:rsidR="003B3BF1" w:rsidRPr="008D76AD" w:rsidTr="003B3BF1">
        <w:trPr>
          <w:trHeight w:val="558"/>
        </w:trPr>
        <w:tc>
          <w:tcPr>
            <w:tcW w:w="9638" w:type="dxa"/>
          </w:tcPr>
          <w:p w:rsidR="00C61E00" w:rsidRPr="008D76AD" w:rsidRDefault="00C61E00" w:rsidP="00D72120">
            <w:pPr>
              <w:pStyle w:val="a5"/>
              <w:numPr>
                <w:ilvl w:val="0"/>
                <w:numId w:val="17"/>
              </w:numPr>
              <w:spacing w:after="120"/>
              <w:jc w:val="both"/>
              <w:rPr>
                <w:rFonts w:ascii="Times New Roman" w:hAnsi="Times New Roman" w:cs="Times New Roman"/>
                <w:sz w:val="28"/>
                <w:szCs w:val="28"/>
              </w:rPr>
            </w:pPr>
            <w:r w:rsidRPr="008D76AD">
              <w:rPr>
                <w:rFonts w:ascii="Times New Roman" w:hAnsi="Times New Roman" w:cs="Times New Roman"/>
                <w:sz w:val="28"/>
                <w:szCs w:val="28"/>
              </w:rPr>
              <w:lastRenderedPageBreak/>
              <w:t>Перевірка даних файла 7HX з даними файла 07X на відповідну звітну дату.</w:t>
            </w:r>
          </w:p>
          <w:p w:rsidR="00C61E00" w:rsidRPr="008D76AD" w:rsidRDefault="00C61E00" w:rsidP="002A4DB6">
            <w:pPr>
              <w:spacing w:after="120"/>
              <w:jc w:val="both"/>
              <w:rPr>
                <w:rFonts w:ascii="Times New Roman" w:hAnsi="Times New Roman" w:cs="Times New Roman"/>
                <w:sz w:val="28"/>
                <w:szCs w:val="28"/>
              </w:rPr>
            </w:pPr>
            <w:r w:rsidRPr="008D76AD">
              <w:rPr>
                <w:rFonts w:ascii="Times New Roman" w:hAnsi="Times New Roman" w:cs="Times New Roman"/>
                <w:sz w:val="28"/>
                <w:szCs w:val="28"/>
              </w:rPr>
              <w:t xml:space="preserve">Перевірка здійснюється якщо файли мають однакову звітну дату (REPORTDATE) та отримані Національним банком України. Якщо файл 07X не отримано НБУ, надається повідомлення: “Відсутні дані файла 07X на дату =… для порівняння”. </w:t>
            </w:r>
          </w:p>
          <w:p w:rsidR="00C61E00" w:rsidRPr="008D76AD" w:rsidRDefault="00C61E00" w:rsidP="00C61E00">
            <w:pPr>
              <w:pStyle w:val="a5"/>
              <w:tabs>
                <w:tab w:val="left" w:pos="22397"/>
              </w:tabs>
              <w:spacing w:after="120"/>
              <w:ind w:left="0"/>
              <w:contextualSpacing w:val="0"/>
              <w:jc w:val="both"/>
              <w:rPr>
                <w:rFonts w:ascii="Times New Roman" w:hAnsi="Times New Roman" w:cs="Times New Roman"/>
                <w:sz w:val="28"/>
                <w:szCs w:val="28"/>
              </w:rPr>
            </w:pPr>
            <w:r w:rsidRPr="008D76AD">
              <w:rPr>
                <w:rFonts w:ascii="Times New Roman" w:hAnsi="Times New Roman" w:cs="Times New Roman"/>
                <w:sz w:val="28"/>
                <w:szCs w:val="28"/>
              </w:rPr>
              <w:t>Перевірка здійснюється в цілому по банку.</w:t>
            </w:r>
            <w:r w:rsidR="003B5FB3" w:rsidRPr="008D76AD">
              <w:rPr>
                <w:rFonts w:ascii="Times New Roman" w:hAnsi="Times New Roman" w:cs="Times New Roman"/>
                <w:sz w:val="28"/>
                <w:szCs w:val="28"/>
              </w:rPr>
              <w:t xml:space="preserve"> </w:t>
            </w:r>
            <w:r w:rsidRPr="008D76AD">
              <w:rPr>
                <w:rFonts w:ascii="Times New Roman" w:hAnsi="Times New Roman" w:cs="Times New Roman"/>
                <w:sz w:val="28"/>
                <w:szCs w:val="28"/>
              </w:rPr>
              <w:t>Контроль здійснюється з точністю до 200 коп.</w:t>
            </w:r>
          </w:p>
          <w:p w:rsidR="003B3BF1" w:rsidRPr="008D76AD" w:rsidRDefault="00D72120" w:rsidP="002A4DB6">
            <w:pPr>
              <w:tabs>
                <w:tab w:val="left" w:pos="22397"/>
              </w:tabs>
              <w:spacing w:after="120"/>
              <w:ind w:left="-98" w:firstLine="132"/>
              <w:jc w:val="both"/>
              <w:rPr>
                <w:rFonts w:ascii="Times New Roman" w:hAnsi="Times New Roman" w:cs="Times New Roman"/>
                <w:sz w:val="28"/>
                <w:szCs w:val="28"/>
              </w:rPr>
            </w:pPr>
            <w:r>
              <w:rPr>
                <w:rFonts w:ascii="Times New Roman" w:hAnsi="Times New Roman" w:cs="Times New Roman"/>
                <w:sz w:val="28"/>
                <w:szCs w:val="28"/>
              </w:rPr>
              <w:t>4</w:t>
            </w:r>
            <w:r w:rsidR="00C61E00" w:rsidRPr="008D76AD">
              <w:rPr>
                <w:rFonts w:ascii="Times New Roman" w:hAnsi="Times New Roman" w:cs="Times New Roman"/>
                <w:sz w:val="28"/>
                <w:szCs w:val="28"/>
              </w:rPr>
              <w:t xml:space="preserve">.1. </w:t>
            </w:r>
            <w:r w:rsidR="003B3BF1" w:rsidRPr="008D76AD">
              <w:rPr>
                <w:rFonts w:ascii="Times New Roman" w:hAnsi="Times New Roman" w:cs="Times New Roman"/>
                <w:sz w:val="28"/>
                <w:szCs w:val="28"/>
              </w:rPr>
              <w:t>Перевірка даних файла 7HX з даними файл</w:t>
            </w:r>
            <w:r w:rsidR="00FB05E0" w:rsidRPr="008D76AD">
              <w:rPr>
                <w:rFonts w:ascii="Times New Roman" w:hAnsi="Times New Roman" w:cs="Times New Roman"/>
                <w:sz w:val="28"/>
                <w:szCs w:val="28"/>
              </w:rPr>
              <w:t>а</w:t>
            </w:r>
            <w:r w:rsidR="003B3BF1" w:rsidRPr="008D76AD">
              <w:rPr>
                <w:rFonts w:ascii="Times New Roman" w:hAnsi="Times New Roman" w:cs="Times New Roman"/>
                <w:sz w:val="28"/>
                <w:szCs w:val="28"/>
              </w:rPr>
              <w:t xml:space="preserve"> 07</w:t>
            </w:r>
            <w:r w:rsidR="003B3BF1" w:rsidRPr="008D76AD">
              <w:rPr>
                <w:rFonts w:ascii="Times New Roman" w:hAnsi="Times New Roman" w:cs="Times New Roman"/>
                <w:sz w:val="28"/>
                <w:szCs w:val="28"/>
                <w:lang w:val="en-US"/>
              </w:rPr>
              <w:t>X</w:t>
            </w:r>
            <w:r w:rsidR="003B3BF1" w:rsidRPr="008D76AD">
              <w:rPr>
                <w:rFonts w:ascii="Times New Roman" w:hAnsi="Times New Roman" w:cs="Times New Roman"/>
                <w:sz w:val="28"/>
                <w:szCs w:val="28"/>
              </w:rPr>
              <w:t xml:space="preserve"> </w:t>
            </w:r>
            <w:r w:rsidR="003B3BF1" w:rsidRPr="008D76AD">
              <w:rPr>
                <w:rFonts w:ascii="Times New Roman" w:hAnsi="Times New Roman" w:cs="Times New Roman"/>
                <w:sz w:val="28"/>
                <w:szCs w:val="28"/>
                <w:lang w:val="ru-RU"/>
              </w:rPr>
              <w:t>на</w:t>
            </w:r>
            <w:r w:rsidR="003B3BF1" w:rsidRPr="008D76AD">
              <w:rPr>
                <w:rFonts w:ascii="Times New Roman" w:hAnsi="Times New Roman" w:cs="Times New Roman"/>
                <w:sz w:val="28"/>
                <w:szCs w:val="28"/>
              </w:rPr>
              <w:t xml:space="preserve"> відповідну звітну дату. </w:t>
            </w:r>
          </w:p>
          <w:p w:rsidR="003B3BF1" w:rsidRPr="008D76AD" w:rsidRDefault="003B3BF1" w:rsidP="002A4DB6">
            <w:pPr>
              <w:pStyle w:val="a5"/>
              <w:tabs>
                <w:tab w:val="left" w:pos="22397"/>
              </w:tabs>
              <w:spacing w:after="120"/>
              <w:ind w:left="0"/>
              <w:contextualSpacing w:val="0"/>
              <w:jc w:val="both"/>
              <w:rPr>
                <w:rFonts w:ascii="Times New Roman" w:hAnsi="Times New Roman" w:cs="Times New Roman"/>
                <w:sz w:val="28"/>
                <w:szCs w:val="28"/>
              </w:rPr>
            </w:pPr>
            <w:r w:rsidRPr="008D76AD">
              <w:rPr>
                <w:rFonts w:ascii="Times New Roman" w:hAnsi="Times New Roman" w:cs="Times New Roman"/>
                <w:sz w:val="28"/>
                <w:szCs w:val="28"/>
              </w:rPr>
              <w:t>Якщо у файлі 07</w:t>
            </w:r>
            <w:r w:rsidRPr="008D76AD">
              <w:rPr>
                <w:rFonts w:ascii="Times New Roman" w:hAnsi="Times New Roman" w:cs="Times New Roman"/>
                <w:sz w:val="28"/>
                <w:szCs w:val="28"/>
                <w:lang w:val="en-US"/>
              </w:rPr>
              <w:t>X</w:t>
            </w:r>
            <w:r w:rsidRPr="008D76AD">
              <w:rPr>
                <w:rFonts w:ascii="Times New Roman" w:hAnsi="Times New Roman" w:cs="Times New Roman"/>
                <w:sz w:val="28"/>
                <w:szCs w:val="28"/>
              </w:rPr>
              <w:t xml:space="preserve"> наявна сума за вказаними параметрами, то у файлі 7HX також повинна бути наявна сума за тими ж параметрами, причому ці суми повинні співпадати в межах вказаної точності. </w:t>
            </w:r>
          </w:p>
          <w:p w:rsidR="003B3BF1" w:rsidRPr="008D76AD" w:rsidRDefault="003B3BF1" w:rsidP="002A4DB6">
            <w:pPr>
              <w:pStyle w:val="a5"/>
              <w:tabs>
                <w:tab w:val="left" w:pos="22397"/>
              </w:tabs>
              <w:spacing w:after="120"/>
              <w:ind w:left="0"/>
              <w:contextualSpacing w:val="0"/>
              <w:jc w:val="both"/>
              <w:rPr>
                <w:rFonts w:ascii="Times New Roman" w:hAnsi="Times New Roman" w:cs="Times New Roman"/>
                <w:sz w:val="28"/>
                <w:szCs w:val="28"/>
              </w:rPr>
            </w:pPr>
            <w:r w:rsidRPr="008D76AD">
              <w:rPr>
                <w:rFonts w:ascii="Times New Roman" w:hAnsi="Times New Roman" w:cs="Times New Roman"/>
                <w:sz w:val="28"/>
                <w:szCs w:val="28"/>
              </w:rPr>
              <w:t>Якщо у файлі 7HX наявна сума за вказаними параметрами, то у файлі 07</w:t>
            </w:r>
            <w:r w:rsidRPr="008D76AD">
              <w:rPr>
                <w:rFonts w:ascii="Times New Roman" w:hAnsi="Times New Roman" w:cs="Times New Roman"/>
                <w:sz w:val="28"/>
                <w:szCs w:val="28"/>
                <w:lang w:val="en-US"/>
              </w:rPr>
              <w:t>X</w:t>
            </w:r>
            <w:r w:rsidRPr="008D76AD">
              <w:rPr>
                <w:rFonts w:ascii="Times New Roman" w:hAnsi="Times New Roman" w:cs="Times New Roman"/>
                <w:sz w:val="28"/>
                <w:szCs w:val="28"/>
              </w:rPr>
              <w:t xml:space="preserve"> також повинна бути наявна сума за тими ж параметрами, причому ці суми повинні співпадати в межах вказаної точності. </w:t>
            </w:r>
          </w:p>
          <w:p w:rsidR="003B3BF1" w:rsidRPr="008D76AD" w:rsidRDefault="003B3BF1" w:rsidP="00AB24C2">
            <w:pPr>
              <w:pStyle w:val="a5"/>
              <w:tabs>
                <w:tab w:val="left" w:pos="631"/>
                <w:tab w:val="left" w:pos="22397"/>
              </w:tabs>
              <w:spacing w:after="120"/>
              <w:ind w:left="0"/>
              <w:contextualSpacing w:val="0"/>
              <w:jc w:val="both"/>
              <w:rPr>
                <w:rFonts w:ascii="Times New Roman" w:hAnsi="Times New Roman" w:cs="Times New Roman"/>
                <w:sz w:val="28"/>
                <w:szCs w:val="28"/>
              </w:rPr>
            </w:pPr>
            <w:r w:rsidRPr="008D76AD">
              <w:rPr>
                <w:rFonts w:ascii="Times New Roman" w:hAnsi="Times New Roman" w:cs="Times New Roman"/>
                <w:sz w:val="28"/>
                <w:szCs w:val="28"/>
              </w:rPr>
              <w:t>Агреговані дані метрики T070 файл</w:t>
            </w:r>
            <w:r w:rsidR="00031256" w:rsidRPr="008D76AD">
              <w:rPr>
                <w:rFonts w:ascii="Times New Roman" w:hAnsi="Times New Roman" w:cs="Times New Roman"/>
                <w:sz w:val="28"/>
                <w:szCs w:val="28"/>
              </w:rPr>
              <w:t>а</w:t>
            </w:r>
            <w:r w:rsidRPr="008D76AD">
              <w:rPr>
                <w:rFonts w:ascii="Times New Roman" w:hAnsi="Times New Roman" w:cs="Times New Roman"/>
                <w:sz w:val="28"/>
                <w:szCs w:val="28"/>
              </w:rPr>
              <w:t xml:space="preserve"> 7HX, порівнюються із сумою гривневого еквіваленту T100 (з урахуванням T020 (1) мінус T020 (2)) файл</w:t>
            </w:r>
            <w:r w:rsidR="00031256" w:rsidRPr="008D76AD">
              <w:rPr>
                <w:rFonts w:ascii="Times New Roman" w:hAnsi="Times New Roman" w:cs="Times New Roman"/>
                <w:sz w:val="28"/>
                <w:szCs w:val="28"/>
              </w:rPr>
              <w:t>а</w:t>
            </w:r>
            <w:r w:rsidRPr="008D76AD">
              <w:rPr>
                <w:rFonts w:ascii="Times New Roman" w:hAnsi="Times New Roman" w:cs="Times New Roman"/>
                <w:sz w:val="28"/>
                <w:szCs w:val="28"/>
              </w:rPr>
              <w:t xml:space="preserve"> 07</w:t>
            </w:r>
            <w:r w:rsidRPr="008D76AD">
              <w:rPr>
                <w:rFonts w:ascii="Times New Roman" w:hAnsi="Times New Roman" w:cs="Times New Roman"/>
                <w:sz w:val="28"/>
                <w:szCs w:val="28"/>
                <w:lang w:val="en-US"/>
              </w:rPr>
              <w:t>X</w:t>
            </w:r>
            <w:r w:rsidRPr="008D76AD">
              <w:rPr>
                <w:rFonts w:ascii="Times New Roman" w:hAnsi="Times New Roman" w:cs="Times New Roman"/>
                <w:sz w:val="28"/>
                <w:szCs w:val="28"/>
              </w:rPr>
              <w:t xml:space="preserve"> у розрізі значень за параметрами F037, F083, </w:t>
            </w:r>
            <w:r w:rsidR="00C20262">
              <w:rPr>
                <w:rFonts w:ascii="Times New Roman" w:hAnsi="Times New Roman" w:cs="Times New Roman"/>
                <w:sz w:val="28"/>
                <w:szCs w:val="28"/>
                <w:lang w:val="en-US"/>
              </w:rPr>
              <w:t>F</w:t>
            </w:r>
            <w:r w:rsidR="00C20262" w:rsidRPr="00C20262">
              <w:rPr>
                <w:rFonts w:ascii="Times New Roman" w:hAnsi="Times New Roman" w:cs="Times New Roman"/>
                <w:sz w:val="28"/>
                <w:szCs w:val="28"/>
              </w:rPr>
              <w:t>131</w:t>
            </w:r>
            <w:r w:rsidR="00C20262">
              <w:rPr>
                <w:rFonts w:ascii="Times New Roman" w:hAnsi="Times New Roman" w:cs="Times New Roman"/>
                <w:sz w:val="28"/>
                <w:szCs w:val="28"/>
              </w:rPr>
              <w:t xml:space="preserve">, </w:t>
            </w:r>
            <w:r w:rsidRPr="008D76AD">
              <w:rPr>
                <w:rFonts w:ascii="Times New Roman" w:hAnsi="Times New Roman" w:cs="Times New Roman"/>
                <w:sz w:val="28"/>
                <w:szCs w:val="28"/>
              </w:rPr>
              <w:t>R030 з наступними обмеженнями:</w:t>
            </w:r>
          </w:p>
          <w:p w:rsidR="003B3BF1" w:rsidRPr="008D76AD" w:rsidRDefault="003B3BF1" w:rsidP="00AB24C2">
            <w:pPr>
              <w:pStyle w:val="a5"/>
              <w:tabs>
                <w:tab w:val="left" w:pos="22397"/>
              </w:tabs>
              <w:ind w:left="0"/>
              <w:jc w:val="both"/>
              <w:rPr>
                <w:rFonts w:ascii="Times New Roman" w:hAnsi="Times New Roman" w:cs="Times New Roman"/>
                <w:sz w:val="28"/>
                <w:szCs w:val="28"/>
                <w:u w:val="single"/>
              </w:rPr>
            </w:pPr>
            <w:r w:rsidRPr="008D76AD">
              <w:rPr>
                <w:rFonts w:ascii="Times New Roman" w:hAnsi="Times New Roman" w:cs="Times New Roman"/>
                <w:sz w:val="28"/>
                <w:szCs w:val="28"/>
                <w:u w:val="single"/>
              </w:rPr>
              <w:t xml:space="preserve">Файл 7HX: </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EKP=(</w:t>
            </w:r>
            <w:r w:rsidR="00031256" w:rsidRPr="008D76AD">
              <w:rPr>
                <w:rFonts w:ascii="Times New Roman" w:hAnsi="Times New Roman" w:cs="Times New Roman"/>
                <w:sz w:val="28"/>
                <w:szCs w:val="28"/>
                <w:lang w:val="en-US"/>
              </w:rPr>
              <w:t>A</w:t>
            </w:r>
            <w:r w:rsidRPr="008D76AD">
              <w:rPr>
                <w:rFonts w:ascii="Times New Roman" w:hAnsi="Times New Roman" w:cs="Times New Roman"/>
                <w:sz w:val="28"/>
                <w:szCs w:val="28"/>
              </w:rPr>
              <w:t xml:space="preserve">7H003, </w:t>
            </w:r>
            <w:r w:rsidR="00031256" w:rsidRPr="008D76AD">
              <w:rPr>
                <w:rFonts w:ascii="Times New Roman" w:hAnsi="Times New Roman" w:cs="Times New Roman"/>
                <w:sz w:val="28"/>
                <w:szCs w:val="28"/>
                <w:lang w:val="en-US"/>
              </w:rPr>
              <w:t>A</w:t>
            </w:r>
            <w:r w:rsidRPr="008D76AD">
              <w:rPr>
                <w:rFonts w:ascii="Times New Roman" w:hAnsi="Times New Roman" w:cs="Times New Roman"/>
                <w:sz w:val="28"/>
                <w:szCs w:val="28"/>
              </w:rPr>
              <w:t xml:space="preserve">7H004); </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 xml:space="preserve">F083=(10, 11, 12, 19, 40, 41, 49); </w:t>
            </w:r>
          </w:p>
          <w:p w:rsidR="003B3BF1" w:rsidRPr="008D76AD" w:rsidRDefault="003B3BF1" w:rsidP="005C57CE">
            <w:pPr>
              <w:pStyle w:val="a5"/>
              <w:tabs>
                <w:tab w:val="left" w:pos="22397"/>
              </w:tabs>
              <w:spacing w:after="120"/>
              <w:ind w:left="0"/>
              <w:contextualSpacing w:val="0"/>
              <w:jc w:val="both"/>
              <w:rPr>
                <w:rFonts w:ascii="Times New Roman" w:hAnsi="Times New Roman" w:cs="Times New Roman"/>
                <w:sz w:val="28"/>
                <w:szCs w:val="28"/>
              </w:rPr>
            </w:pPr>
            <w:r w:rsidRPr="008D76AD">
              <w:rPr>
                <w:rFonts w:ascii="Times New Roman" w:hAnsi="Times New Roman" w:cs="Times New Roman"/>
                <w:sz w:val="28"/>
                <w:szCs w:val="28"/>
              </w:rPr>
              <w:t xml:space="preserve">F037=(63, 71, 72). </w:t>
            </w:r>
          </w:p>
          <w:p w:rsidR="003B3BF1" w:rsidRPr="008D76AD" w:rsidRDefault="003B3BF1" w:rsidP="005C57CE">
            <w:pPr>
              <w:pStyle w:val="a5"/>
              <w:tabs>
                <w:tab w:val="left" w:pos="22397"/>
              </w:tabs>
              <w:ind w:left="0"/>
              <w:contextualSpacing w:val="0"/>
              <w:jc w:val="both"/>
              <w:rPr>
                <w:rFonts w:ascii="Times New Roman" w:hAnsi="Times New Roman" w:cs="Times New Roman"/>
                <w:sz w:val="28"/>
                <w:szCs w:val="28"/>
                <w:u w:val="single"/>
              </w:rPr>
            </w:pPr>
            <w:r w:rsidRPr="008D76AD">
              <w:rPr>
                <w:rFonts w:ascii="Times New Roman" w:hAnsi="Times New Roman" w:cs="Times New Roman"/>
                <w:sz w:val="28"/>
                <w:szCs w:val="28"/>
                <w:u w:val="single"/>
              </w:rPr>
              <w:t>Файл 07</w:t>
            </w:r>
            <w:r w:rsidRPr="008D76AD">
              <w:rPr>
                <w:rFonts w:ascii="Times New Roman" w:hAnsi="Times New Roman" w:cs="Times New Roman"/>
                <w:sz w:val="28"/>
                <w:szCs w:val="28"/>
                <w:u w:val="single"/>
                <w:lang w:val="en-US"/>
              </w:rPr>
              <w:t>X</w:t>
            </w:r>
            <w:r w:rsidRPr="008D76AD">
              <w:rPr>
                <w:rFonts w:ascii="Times New Roman" w:hAnsi="Times New Roman" w:cs="Times New Roman"/>
                <w:sz w:val="28"/>
                <w:szCs w:val="28"/>
                <w:u w:val="single"/>
              </w:rPr>
              <w:t xml:space="preserve">: </w:t>
            </w:r>
          </w:p>
          <w:p w:rsidR="003B3BF1" w:rsidRPr="008D76AD" w:rsidRDefault="003B3BF1" w:rsidP="005C57CE">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lastRenderedPageBreak/>
              <w:t xml:space="preserve">EKP=(A07F32, A07F84); </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 xml:space="preserve">F083=(10, 11, 12, 19, 41, 49); </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 xml:space="preserve">F037=(63, 71, 72). </w:t>
            </w:r>
          </w:p>
          <w:p w:rsidR="003B3BF1" w:rsidRPr="008D76AD" w:rsidRDefault="003B3BF1" w:rsidP="00AB24C2">
            <w:pPr>
              <w:tabs>
                <w:tab w:val="left" w:pos="22397"/>
              </w:tabs>
              <w:jc w:val="both"/>
              <w:rPr>
                <w:rFonts w:ascii="Times New Roman" w:hAnsi="Times New Roman" w:cs="Times New Roman"/>
                <w:sz w:val="28"/>
                <w:szCs w:val="28"/>
              </w:rPr>
            </w:pPr>
            <w:r w:rsidRPr="008D76AD">
              <w:rPr>
                <w:rFonts w:ascii="Times New Roman" w:hAnsi="Times New Roman" w:cs="Times New Roman"/>
                <w:sz w:val="28"/>
                <w:szCs w:val="28"/>
              </w:rPr>
              <w:t>+</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 xml:space="preserve">EKP=(A07F82); </w:t>
            </w:r>
          </w:p>
          <w:p w:rsidR="003B3BF1" w:rsidRPr="008D76AD" w:rsidRDefault="003B3BF1" w:rsidP="002B2DFC">
            <w:pPr>
              <w:pStyle w:val="a5"/>
              <w:tabs>
                <w:tab w:val="left" w:pos="22397"/>
              </w:tabs>
              <w:spacing w:after="120"/>
              <w:ind w:left="0"/>
              <w:jc w:val="both"/>
              <w:rPr>
                <w:rFonts w:ascii="Times New Roman" w:hAnsi="Times New Roman" w:cs="Times New Roman"/>
                <w:sz w:val="28"/>
                <w:szCs w:val="28"/>
              </w:rPr>
            </w:pPr>
            <w:r w:rsidRPr="008D76AD">
              <w:rPr>
                <w:rFonts w:ascii="Times New Roman" w:hAnsi="Times New Roman" w:cs="Times New Roman"/>
                <w:sz w:val="28"/>
                <w:szCs w:val="28"/>
              </w:rPr>
              <w:t>R020=(1419, 1429, 1890, 2890, 3119, 3219, 3599).</w:t>
            </w:r>
          </w:p>
          <w:p w:rsidR="003B3BF1" w:rsidRPr="008D76AD" w:rsidRDefault="003B3BF1" w:rsidP="00C20262">
            <w:pPr>
              <w:tabs>
                <w:tab w:val="left" w:pos="22397"/>
              </w:tabs>
              <w:spacing w:after="120"/>
              <w:jc w:val="both"/>
              <w:rPr>
                <w:rFonts w:ascii="Times New Roman" w:hAnsi="Times New Roman" w:cs="Times New Roman"/>
                <w:b/>
                <w:sz w:val="28"/>
                <w:szCs w:val="28"/>
                <w:u w:val="single"/>
              </w:rPr>
            </w:pPr>
            <w:r w:rsidRPr="008D76AD">
              <w:rPr>
                <w:rFonts w:ascii="Times New Roman" w:hAnsi="Times New Roman" w:cs="Times New Roman"/>
                <w:sz w:val="28"/>
                <w:szCs w:val="28"/>
              </w:rPr>
              <w:t>Помилка не є критичною. Повідомлення у разі невиконання умови: “</w:t>
            </w:r>
            <w:r w:rsidR="00031256" w:rsidRPr="008D76AD">
              <w:rPr>
                <w:rFonts w:ascii="Times New Roman" w:hAnsi="Times New Roman" w:cs="Times New Roman"/>
                <w:sz w:val="28"/>
                <w:szCs w:val="28"/>
              </w:rPr>
              <w:t>С</w:t>
            </w:r>
            <w:r w:rsidRPr="008D76AD">
              <w:rPr>
                <w:rFonts w:ascii="Times New Roman" w:hAnsi="Times New Roman" w:cs="Times New Roman"/>
                <w:sz w:val="28"/>
                <w:szCs w:val="28"/>
              </w:rPr>
              <w:t>ума=[T070] у файлі 7HX=[сума1] не дорівнює Сума=[T100] у файлі 07</w:t>
            </w:r>
            <w:r w:rsidRPr="008D76AD">
              <w:rPr>
                <w:rFonts w:ascii="Times New Roman" w:hAnsi="Times New Roman" w:cs="Times New Roman"/>
                <w:sz w:val="28"/>
                <w:szCs w:val="28"/>
                <w:lang w:val="en-US"/>
              </w:rPr>
              <w:t>X</w:t>
            </w:r>
            <w:r w:rsidRPr="008D76AD">
              <w:rPr>
                <w:rFonts w:ascii="Times New Roman" w:hAnsi="Times New Roman" w:cs="Times New Roman"/>
                <w:sz w:val="28"/>
                <w:szCs w:val="28"/>
              </w:rPr>
              <w:t xml:space="preserve">=[сума2]. Різниця=[сума1 мінус сума2]. Для аналізу: F037=[F037], F083=[F083], </w:t>
            </w:r>
            <w:r w:rsidR="00C20262">
              <w:rPr>
                <w:rFonts w:ascii="Times New Roman" w:hAnsi="Times New Roman" w:cs="Times New Roman"/>
                <w:sz w:val="28"/>
                <w:szCs w:val="28"/>
                <w:lang w:val="en-US"/>
              </w:rPr>
              <w:t>F</w:t>
            </w:r>
            <w:r w:rsidR="00C20262" w:rsidRPr="00576BED">
              <w:rPr>
                <w:rFonts w:ascii="Times New Roman" w:hAnsi="Times New Roman" w:cs="Times New Roman"/>
                <w:sz w:val="28"/>
                <w:szCs w:val="28"/>
              </w:rPr>
              <w:t xml:space="preserve">131 </w:t>
            </w:r>
            <w:r w:rsidR="00C20262" w:rsidRPr="008D76AD">
              <w:rPr>
                <w:rFonts w:ascii="Times New Roman" w:hAnsi="Times New Roman" w:cs="Times New Roman"/>
                <w:sz w:val="28"/>
                <w:szCs w:val="28"/>
              </w:rPr>
              <w:t>=[F</w:t>
            </w:r>
            <w:r w:rsidR="00C20262">
              <w:rPr>
                <w:rFonts w:ascii="Times New Roman" w:hAnsi="Times New Roman" w:cs="Times New Roman"/>
                <w:sz w:val="28"/>
                <w:szCs w:val="28"/>
              </w:rPr>
              <w:t>131</w:t>
            </w:r>
            <w:r w:rsidR="00C20262" w:rsidRPr="008D76AD">
              <w:rPr>
                <w:rFonts w:ascii="Times New Roman" w:hAnsi="Times New Roman" w:cs="Times New Roman"/>
                <w:sz w:val="28"/>
                <w:szCs w:val="28"/>
              </w:rPr>
              <w:t>]</w:t>
            </w:r>
            <w:r w:rsidR="00C20262">
              <w:rPr>
                <w:rFonts w:ascii="Times New Roman" w:hAnsi="Times New Roman" w:cs="Times New Roman"/>
                <w:sz w:val="28"/>
                <w:szCs w:val="28"/>
              </w:rPr>
              <w:t xml:space="preserve">, </w:t>
            </w:r>
            <w:r w:rsidRPr="008D76AD">
              <w:rPr>
                <w:rFonts w:ascii="Times New Roman" w:hAnsi="Times New Roman" w:cs="Times New Roman"/>
                <w:sz w:val="28"/>
                <w:szCs w:val="28"/>
              </w:rPr>
              <w:t xml:space="preserve">R030=[R030]”. </w:t>
            </w:r>
          </w:p>
        </w:tc>
      </w:tr>
      <w:tr w:rsidR="003B3BF1" w:rsidRPr="008D76AD" w:rsidTr="003B3BF1">
        <w:trPr>
          <w:trHeight w:val="558"/>
        </w:trPr>
        <w:tc>
          <w:tcPr>
            <w:tcW w:w="9638" w:type="dxa"/>
          </w:tcPr>
          <w:p w:rsidR="003B3BF1" w:rsidRPr="008D76AD" w:rsidRDefault="003B3BF1" w:rsidP="00B806AC">
            <w:pPr>
              <w:pStyle w:val="a5"/>
              <w:numPr>
                <w:ilvl w:val="1"/>
                <w:numId w:val="17"/>
              </w:numPr>
              <w:tabs>
                <w:tab w:val="left" w:pos="22397"/>
              </w:tabs>
              <w:spacing w:after="120"/>
              <w:ind w:left="754" w:hanging="567"/>
              <w:contextualSpacing w:val="0"/>
              <w:jc w:val="both"/>
              <w:rPr>
                <w:rFonts w:ascii="Times New Roman" w:hAnsi="Times New Roman" w:cs="Times New Roman"/>
                <w:sz w:val="28"/>
                <w:szCs w:val="28"/>
              </w:rPr>
            </w:pPr>
            <w:r w:rsidRPr="008D76AD">
              <w:rPr>
                <w:rFonts w:ascii="Times New Roman" w:hAnsi="Times New Roman" w:cs="Times New Roman"/>
                <w:sz w:val="28"/>
                <w:szCs w:val="28"/>
              </w:rPr>
              <w:lastRenderedPageBreak/>
              <w:t>Перевірка даних файла 7HX з даними файл</w:t>
            </w:r>
            <w:r w:rsidR="00031256" w:rsidRPr="008D76AD">
              <w:rPr>
                <w:rFonts w:ascii="Times New Roman" w:hAnsi="Times New Roman" w:cs="Times New Roman"/>
                <w:sz w:val="28"/>
                <w:szCs w:val="28"/>
              </w:rPr>
              <w:t>а</w:t>
            </w:r>
            <w:r w:rsidRPr="008D76AD">
              <w:rPr>
                <w:rFonts w:ascii="Times New Roman" w:hAnsi="Times New Roman" w:cs="Times New Roman"/>
                <w:sz w:val="28"/>
                <w:szCs w:val="28"/>
              </w:rPr>
              <w:t xml:space="preserve"> 07</w:t>
            </w:r>
            <w:r w:rsidRPr="008D76AD">
              <w:rPr>
                <w:rFonts w:ascii="Times New Roman" w:hAnsi="Times New Roman" w:cs="Times New Roman"/>
                <w:sz w:val="28"/>
                <w:szCs w:val="28"/>
                <w:lang w:val="en-US"/>
              </w:rPr>
              <w:t>X</w:t>
            </w:r>
            <w:r w:rsidRPr="008D76AD">
              <w:rPr>
                <w:rFonts w:ascii="Times New Roman" w:hAnsi="Times New Roman" w:cs="Times New Roman"/>
                <w:sz w:val="28"/>
                <w:szCs w:val="28"/>
              </w:rPr>
              <w:t xml:space="preserve"> на відповідну звітну дату. </w:t>
            </w:r>
          </w:p>
          <w:p w:rsidR="003B3BF1" w:rsidRPr="008D76AD" w:rsidRDefault="003B3BF1" w:rsidP="00B806AC">
            <w:pPr>
              <w:pStyle w:val="a5"/>
              <w:tabs>
                <w:tab w:val="left" w:pos="22397"/>
              </w:tabs>
              <w:spacing w:after="120"/>
              <w:ind w:left="0"/>
              <w:contextualSpacing w:val="0"/>
              <w:jc w:val="both"/>
              <w:rPr>
                <w:rFonts w:ascii="Times New Roman" w:hAnsi="Times New Roman" w:cs="Times New Roman"/>
                <w:sz w:val="28"/>
                <w:szCs w:val="28"/>
              </w:rPr>
            </w:pPr>
            <w:r w:rsidRPr="008D76AD">
              <w:rPr>
                <w:rFonts w:ascii="Times New Roman" w:hAnsi="Times New Roman" w:cs="Times New Roman"/>
                <w:sz w:val="28"/>
                <w:szCs w:val="28"/>
              </w:rPr>
              <w:t>Якщо у файлі 07</w:t>
            </w:r>
            <w:r w:rsidRPr="008D76AD">
              <w:rPr>
                <w:rFonts w:ascii="Times New Roman" w:hAnsi="Times New Roman" w:cs="Times New Roman"/>
                <w:sz w:val="28"/>
                <w:szCs w:val="28"/>
                <w:lang w:val="en-US"/>
              </w:rPr>
              <w:t>X</w:t>
            </w:r>
            <w:r w:rsidRPr="008D76AD">
              <w:rPr>
                <w:rFonts w:ascii="Times New Roman" w:hAnsi="Times New Roman" w:cs="Times New Roman"/>
                <w:sz w:val="28"/>
                <w:szCs w:val="28"/>
              </w:rPr>
              <w:t xml:space="preserve"> наявна сума за вказаними параметрами, то у файлі 7HX також повинна бути наявна сума за тими ж параметрами, причому ці суми повинні співпадати в межах вказаної точності. </w:t>
            </w:r>
          </w:p>
          <w:p w:rsidR="003B3BF1" w:rsidRPr="008D76AD" w:rsidRDefault="003B3BF1" w:rsidP="003B5FB3">
            <w:pPr>
              <w:pStyle w:val="a5"/>
              <w:tabs>
                <w:tab w:val="left" w:pos="22397"/>
              </w:tabs>
              <w:spacing w:after="120"/>
              <w:ind w:left="0"/>
              <w:contextualSpacing w:val="0"/>
              <w:jc w:val="both"/>
              <w:rPr>
                <w:rFonts w:ascii="Times New Roman" w:hAnsi="Times New Roman" w:cs="Times New Roman"/>
                <w:sz w:val="28"/>
                <w:szCs w:val="28"/>
              </w:rPr>
            </w:pPr>
            <w:r w:rsidRPr="008D76AD">
              <w:rPr>
                <w:rFonts w:ascii="Times New Roman" w:hAnsi="Times New Roman" w:cs="Times New Roman"/>
                <w:sz w:val="28"/>
                <w:szCs w:val="28"/>
              </w:rPr>
              <w:t>Якщо у файлі 7HX наявна сума за вказаними параметрами, то у файлі 07</w:t>
            </w:r>
            <w:r w:rsidRPr="008D76AD">
              <w:rPr>
                <w:rFonts w:ascii="Times New Roman" w:hAnsi="Times New Roman" w:cs="Times New Roman"/>
                <w:sz w:val="28"/>
                <w:szCs w:val="28"/>
                <w:lang w:val="en-US"/>
              </w:rPr>
              <w:t>X</w:t>
            </w:r>
            <w:r w:rsidRPr="008D76AD">
              <w:rPr>
                <w:rFonts w:ascii="Times New Roman" w:hAnsi="Times New Roman" w:cs="Times New Roman"/>
                <w:sz w:val="28"/>
                <w:szCs w:val="28"/>
              </w:rPr>
              <w:t xml:space="preserve"> також повинна бути наявна сума за тими ж параметрами, причому ці суми повинні співпадати в межах вказаної точності. </w:t>
            </w:r>
          </w:p>
          <w:p w:rsidR="003B3BF1" w:rsidRPr="008D76AD" w:rsidRDefault="003B3BF1" w:rsidP="003B5FB3">
            <w:pPr>
              <w:tabs>
                <w:tab w:val="left" w:pos="22397"/>
              </w:tabs>
              <w:spacing w:after="120"/>
              <w:jc w:val="both"/>
              <w:rPr>
                <w:rFonts w:ascii="Times New Roman" w:hAnsi="Times New Roman" w:cs="Times New Roman"/>
                <w:sz w:val="28"/>
                <w:szCs w:val="28"/>
              </w:rPr>
            </w:pPr>
            <w:r w:rsidRPr="008D76AD">
              <w:rPr>
                <w:rFonts w:ascii="Times New Roman" w:hAnsi="Times New Roman" w:cs="Times New Roman"/>
                <w:sz w:val="28"/>
                <w:szCs w:val="28"/>
              </w:rPr>
              <w:t>Агреговані дані метрики T070 файл</w:t>
            </w:r>
            <w:r w:rsidR="00FB05E0" w:rsidRPr="008D76AD">
              <w:rPr>
                <w:rFonts w:ascii="Times New Roman" w:hAnsi="Times New Roman" w:cs="Times New Roman"/>
                <w:sz w:val="28"/>
                <w:szCs w:val="28"/>
              </w:rPr>
              <w:t>а</w:t>
            </w:r>
            <w:r w:rsidRPr="008D76AD">
              <w:rPr>
                <w:rFonts w:ascii="Times New Roman" w:hAnsi="Times New Roman" w:cs="Times New Roman"/>
                <w:sz w:val="28"/>
                <w:szCs w:val="28"/>
              </w:rPr>
              <w:t xml:space="preserve"> 7HX порівнюється із сумою гривневого еквіваленту T100 файл</w:t>
            </w:r>
            <w:r w:rsidR="00FB05E0" w:rsidRPr="008D76AD">
              <w:rPr>
                <w:rFonts w:ascii="Times New Roman" w:hAnsi="Times New Roman" w:cs="Times New Roman"/>
                <w:sz w:val="28"/>
                <w:szCs w:val="28"/>
              </w:rPr>
              <w:t>а</w:t>
            </w:r>
            <w:r w:rsidRPr="008D76AD">
              <w:rPr>
                <w:rFonts w:ascii="Times New Roman" w:hAnsi="Times New Roman" w:cs="Times New Roman"/>
                <w:sz w:val="28"/>
                <w:szCs w:val="28"/>
              </w:rPr>
              <w:t xml:space="preserve"> 07</w:t>
            </w:r>
            <w:r w:rsidRPr="008D76AD">
              <w:rPr>
                <w:rFonts w:ascii="Times New Roman" w:hAnsi="Times New Roman" w:cs="Times New Roman"/>
                <w:sz w:val="28"/>
                <w:szCs w:val="28"/>
                <w:lang w:val="en-US"/>
              </w:rPr>
              <w:t>X</w:t>
            </w:r>
            <w:r w:rsidRPr="008D76AD">
              <w:rPr>
                <w:rFonts w:ascii="Times New Roman" w:hAnsi="Times New Roman" w:cs="Times New Roman"/>
                <w:sz w:val="28"/>
                <w:szCs w:val="28"/>
              </w:rPr>
              <w:t xml:space="preserve"> у розрізі значень за параметрами F037, F083,</w:t>
            </w:r>
            <w:r w:rsidR="00C20262">
              <w:rPr>
                <w:rFonts w:ascii="Times New Roman" w:hAnsi="Times New Roman" w:cs="Times New Roman"/>
                <w:sz w:val="28"/>
                <w:szCs w:val="28"/>
              </w:rPr>
              <w:t xml:space="preserve"> </w:t>
            </w:r>
            <w:r w:rsidR="00C20262">
              <w:rPr>
                <w:rFonts w:ascii="Times New Roman" w:hAnsi="Times New Roman" w:cs="Times New Roman"/>
                <w:sz w:val="28"/>
                <w:szCs w:val="28"/>
                <w:lang w:val="en-US"/>
              </w:rPr>
              <w:t>F</w:t>
            </w:r>
            <w:r w:rsidR="00C20262" w:rsidRPr="00C20262">
              <w:rPr>
                <w:rFonts w:ascii="Times New Roman" w:hAnsi="Times New Roman" w:cs="Times New Roman"/>
                <w:sz w:val="28"/>
                <w:szCs w:val="28"/>
              </w:rPr>
              <w:t>131</w:t>
            </w:r>
            <w:r w:rsidR="00C20262">
              <w:rPr>
                <w:rFonts w:ascii="Times New Roman" w:hAnsi="Times New Roman" w:cs="Times New Roman"/>
                <w:sz w:val="28"/>
                <w:szCs w:val="28"/>
              </w:rPr>
              <w:t>,</w:t>
            </w:r>
            <w:r w:rsidRPr="008D76AD">
              <w:rPr>
                <w:rFonts w:ascii="Times New Roman" w:hAnsi="Times New Roman" w:cs="Times New Roman"/>
                <w:sz w:val="28"/>
                <w:szCs w:val="28"/>
              </w:rPr>
              <w:t xml:space="preserve"> R030 з наступними обмеженнями:</w:t>
            </w:r>
          </w:p>
          <w:p w:rsidR="003B3BF1" w:rsidRPr="008D76AD" w:rsidRDefault="003B3BF1" w:rsidP="00AB24C2">
            <w:pPr>
              <w:pStyle w:val="a5"/>
              <w:tabs>
                <w:tab w:val="left" w:pos="22397"/>
              </w:tabs>
              <w:spacing w:after="120"/>
              <w:ind w:left="0"/>
              <w:jc w:val="both"/>
              <w:rPr>
                <w:rFonts w:ascii="Times New Roman" w:hAnsi="Times New Roman" w:cs="Times New Roman"/>
                <w:sz w:val="28"/>
                <w:szCs w:val="28"/>
                <w:u w:val="single"/>
              </w:rPr>
            </w:pPr>
            <w:r w:rsidRPr="008D76AD">
              <w:rPr>
                <w:rFonts w:ascii="Times New Roman" w:hAnsi="Times New Roman" w:cs="Times New Roman"/>
                <w:sz w:val="28"/>
                <w:szCs w:val="28"/>
                <w:u w:val="single"/>
              </w:rPr>
              <w:t xml:space="preserve">Файл 7HX: </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EKP=(</w:t>
            </w:r>
            <w:r w:rsidR="00FB05E0" w:rsidRPr="008D76AD">
              <w:rPr>
                <w:rFonts w:ascii="Times New Roman" w:hAnsi="Times New Roman" w:cs="Times New Roman"/>
                <w:sz w:val="28"/>
                <w:szCs w:val="28"/>
                <w:lang w:val="en-US"/>
              </w:rPr>
              <w:t>A</w:t>
            </w:r>
            <w:r w:rsidRPr="008D76AD">
              <w:rPr>
                <w:rFonts w:ascii="Times New Roman" w:hAnsi="Times New Roman" w:cs="Times New Roman"/>
                <w:sz w:val="28"/>
                <w:szCs w:val="28"/>
              </w:rPr>
              <w:t xml:space="preserve">7H003, </w:t>
            </w:r>
            <w:r w:rsidR="00FB05E0" w:rsidRPr="008D76AD">
              <w:rPr>
                <w:rFonts w:ascii="Times New Roman" w:hAnsi="Times New Roman" w:cs="Times New Roman"/>
                <w:sz w:val="28"/>
                <w:szCs w:val="28"/>
                <w:lang w:val="en-US"/>
              </w:rPr>
              <w:t>A</w:t>
            </w:r>
            <w:r w:rsidRPr="008D76AD">
              <w:rPr>
                <w:rFonts w:ascii="Times New Roman" w:hAnsi="Times New Roman" w:cs="Times New Roman"/>
                <w:sz w:val="28"/>
                <w:szCs w:val="28"/>
              </w:rPr>
              <w:t xml:space="preserve">7H004); </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 xml:space="preserve">F083=(30); </w:t>
            </w:r>
          </w:p>
          <w:p w:rsidR="003B3BF1" w:rsidRPr="008D76AD" w:rsidRDefault="003B3BF1" w:rsidP="002B2DFC">
            <w:pPr>
              <w:pStyle w:val="a5"/>
              <w:tabs>
                <w:tab w:val="left" w:pos="22397"/>
              </w:tabs>
              <w:spacing w:after="120"/>
              <w:ind w:left="0"/>
              <w:contextualSpacing w:val="0"/>
              <w:jc w:val="both"/>
              <w:rPr>
                <w:rFonts w:ascii="Times New Roman" w:hAnsi="Times New Roman" w:cs="Times New Roman"/>
                <w:sz w:val="28"/>
                <w:szCs w:val="28"/>
              </w:rPr>
            </w:pPr>
            <w:r w:rsidRPr="008D76AD">
              <w:rPr>
                <w:rFonts w:ascii="Times New Roman" w:hAnsi="Times New Roman" w:cs="Times New Roman"/>
                <w:sz w:val="28"/>
                <w:szCs w:val="28"/>
              </w:rPr>
              <w:t xml:space="preserve">F037=(63, 71, 72). </w:t>
            </w:r>
          </w:p>
          <w:p w:rsidR="003B3BF1" w:rsidRPr="008D76AD" w:rsidRDefault="003B3BF1" w:rsidP="002B2DFC">
            <w:pPr>
              <w:pStyle w:val="a5"/>
              <w:tabs>
                <w:tab w:val="left" w:pos="22397"/>
              </w:tabs>
              <w:ind w:left="0"/>
              <w:contextualSpacing w:val="0"/>
              <w:jc w:val="both"/>
              <w:rPr>
                <w:rFonts w:ascii="Times New Roman" w:hAnsi="Times New Roman" w:cs="Times New Roman"/>
                <w:sz w:val="28"/>
                <w:szCs w:val="28"/>
                <w:u w:val="single"/>
              </w:rPr>
            </w:pPr>
            <w:r w:rsidRPr="008D76AD">
              <w:rPr>
                <w:rFonts w:ascii="Times New Roman" w:hAnsi="Times New Roman" w:cs="Times New Roman"/>
                <w:sz w:val="28"/>
                <w:szCs w:val="28"/>
                <w:u w:val="single"/>
              </w:rPr>
              <w:t>Файл 07</w:t>
            </w:r>
            <w:r w:rsidRPr="008D76AD">
              <w:rPr>
                <w:rFonts w:ascii="Times New Roman" w:hAnsi="Times New Roman" w:cs="Times New Roman"/>
                <w:sz w:val="28"/>
                <w:szCs w:val="28"/>
                <w:u w:val="single"/>
                <w:lang w:val="en-US"/>
              </w:rPr>
              <w:t>X</w:t>
            </w:r>
            <w:r w:rsidRPr="008D76AD">
              <w:rPr>
                <w:rFonts w:ascii="Times New Roman" w:hAnsi="Times New Roman" w:cs="Times New Roman"/>
                <w:sz w:val="28"/>
                <w:szCs w:val="28"/>
                <w:u w:val="single"/>
              </w:rPr>
              <w:t xml:space="preserve">: </w:t>
            </w:r>
          </w:p>
          <w:p w:rsidR="003B3BF1" w:rsidRPr="008D76AD" w:rsidRDefault="003B3BF1" w:rsidP="002B2DFC">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 xml:space="preserve">EKP=(A07FN1); </w:t>
            </w:r>
          </w:p>
          <w:p w:rsidR="003B3BF1" w:rsidRPr="008D76AD" w:rsidRDefault="003B3BF1" w:rsidP="00AB24C2">
            <w:pPr>
              <w:pStyle w:val="a5"/>
              <w:tabs>
                <w:tab w:val="left" w:pos="22397"/>
              </w:tabs>
              <w:ind w:left="0"/>
              <w:jc w:val="both"/>
              <w:rPr>
                <w:rFonts w:ascii="Times New Roman" w:hAnsi="Times New Roman" w:cs="Times New Roman"/>
                <w:sz w:val="28"/>
                <w:szCs w:val="28"/>
              </w:rPr>
            </w:pPr>
            <w:r w:rsidRPr="008D76AD">
              <w:rPr>
                <w:rFonts w:ascii="Times New Roman" w:hAnsi="Times New Roman" w:cs="Times New Roman"/>
                <w:sz w:val="28"/>
                <w:szCs w:val="28"/>
              </w:rPr>
              <w:t xml:space="preserve">F083=(30); </w:t>
            </w:r>
          </w:p>
          <w:p w:rsidR="003B3BF1" w:rsidRPr="008D76AD" w:rsidRDefault="003B3BF1" w:rsidP="00AB24C2">
            <w:pPr>
              <w:pStyle w:val="a5"/>
              <w:tabs>
                <w:tab w:val="left" w:pos="22397"/>
              </w:tabs>
              <w:spacing w:after="120"/>
              <w:ind w:left="0"/>
              <w:contextualSpacing w:val="0"/>
              <w:jc w:val="both"/>
              <w:rPr>
                <w:rFonts w:ascii="Times New Roman" w:hAnsi="Times New Roman" w:cs="Times New Roman"/>
                <w:sz w:val="28"/>
                <w:szCs w:val="28"/>
              </w:rPr>
            </w:pPr>
            <w:r w:rsidRPr="008D76AD">
              <w:rPr>
                <w:rFonts w:ascii="Times New Roman" w:hAnsi="Times New Roman" w:cs="Times New Roman"/>
                <w:sz w:val="28"/>
                <w:szCs w:val="28"/>
              </w:rPr>
              <w:t xml:space="preserve">F037=(63, 71, 72). </w:t>
            </w:r>
          </w:p>
          <w:p w:rsidR="003B3BF1" w:rsidRPr="008D76AD" w:rsidRDefault="003B3BF1" w:rsidP="00C20262">
            <w:pPr>
              <w:pStyle w:val="a5"/>
              <w:tabs>
                <w:tab w:val="left" w:pos="22397"/>
              </w:tabs>
              <w:spacing w:after="120"/>
              <w:ind w:left="0"/>
              <w:contextualSpacing w:val="0"/>
              <w:jc w:val="both"/>
              <w:rPr>
                <w:rFonts w:ascii="Times New Roman" w:hAnsi="Times New Roman" w:cs="Times New Roman"/>
                <w:b/>
                <w:sz w:val="28"/>
                <w:szCs w:val="28"/>
                <w:u w:val="single"/>
              </w:rPr>
            </w:pPr>
            <w:r w:rsidRPr="008D76AD">
              <w:rPr>
                <w:rFonts w:ascii="Times New Roman" w:hAnsi="Times New Roman" w:cs="Times New Roman"/>
                <w:sz w:val="28"/>
                <w:szCs w:val="28"/>
              </w:rPr>
              <w:t>Помилка не є критичною. Повідомлення у разі невиконання умови: “</w:t>
            </w:r>
            <w:r w:rsidR="00031256" w:rsidRPr="008D76AD">
              <w:rPr>
                <w:rFonts w:ascii="Times New Roman" w:hAnsi="Times New Roman" w:cs="Times New Roman"/>
                <w:sz w:val="28"/>
                <w:szCs w:val="28"/>
              </w:rPr>
              <w:t>С</w:t>
            </w:r>
            <w:r w:rsidRPr="008D76AD">
              <w:rPr>
                <w:rFonts w:ascii="Times New Roman" w:hAnsi="Times New Roman" w:cs="Times New Roman"/>
                <w:sz w:val="28"/>
                <w:szCs w:val="28"/>
              </w:rPr>
              <w:t>ума=[T070] у файлі 7HX=[сума1] не дорівнює Сума=[T100] у файлі 07</w:t>
            </w:r>
            <w:r w:rsidRPr="008D76AD">
              <w:rPr>
                <w:rFonts w:ascii="Times New Roman" w:hAnsi="Times New Roman" w:cs="Times New Roman"/>
                <w:sz w:val="28"/>
                <w:szCs w:val="28"/>
                <w:lang w:val="en-US"/>
              </w:rPr>
              <w:t>X</w:t>
            </w:r>
            <w:r w:rsidRPr="008D76AD">
              <w:rPr>
                <w:rFonts w:ascii="Times New Roman" w:hAnsi="Times New Roman" w:cs="Times New Roman"/>
                <w:sz w:val="28"/>
                <w:szCs w:val="28"/>
              </w:rPr>
              <w:t>=[сума2]. Різниця=[сума1 мінус сума2].</w:t>
            </w:r>
            <w:r w:rsidR="00576BED" w:rsidRPr="00576BED">
              <w:rPr>
                <w:rFonts w:ascii="Times New Roman" w:hAnsi="Times New Roman" w:cs="Times New Roman"/>
                <w:sz w:val="28"/>
                <w:szCs w:val="28"/>
              </w:rPr>
              <w:t xml:space="preserve"> </w:t>
            </w:r>
            <w:r w:rsidRPr="008D76AD">
              <w:rPr>
                <w:rFonts w:ascii="Times New Roman" w:hAnsi="Times New Roman" w:cs="Times New Roman"/>
                <w:sz w:val="28"/>
                <w:szCs w:val="28"/>
              </w:rPr>
              <w:t xml:space="preserve">Для аналізу: F037=[F037], F083=[F083], </w:t>
            </w:r>
            <w:r w:rsidR="00C20262">
              <w:rPr>
                <w:rFonts w:ascii="Times New Roman" w:hAnsi="Times New Roman" w:cs="Times New Roman"/>
                <w:sz w:val="28"/>
                <w:szCs w:val="28"/>
                <w:lang w:val="en-US"/>
              </w:rPr>
              <w:t>F</w:t>
            </w:r>
            <w:r w:rsidR="00C20262">
              <w:rPr>
                <w:rFonts w:ascii="Times New Roman" w:hAnsi="Times New Roman" w:cs="Times New Roman"/>
                <w:sz w:val="28"/>
                <w:szCs w:val="28"/>
              </w:rPr>
              <w:t>131</w:t>
            </w:r>
            <w:r w:rsidR="00C20262" w:rsidRPr="008D76AD">
              <w:rPr>
                <w:rFonts w:ascii="Times New Roman" w:hAnsi="Times New Roman" w:cs="Times New Roman"/>
                <w:sz w:val="28"/>
                <w:szCs w:val="28"/>
              </w:rPr>
              <w:t>=[F</w:t>
            </w:r>
            <w:r w:rsidR="00C20262" w:rsidRPr="00C20262">
              <w:rPr>
                <w:rFonts w:ascii="Times New Roman" w:hAnsi="Times New Roman" w:cs="Times New Roman"/>
                <w:sz w:val="28"/>
                <w:szCs w:val="28"/>
              </w:rPr>
              <w:t>131</w:t>
            </w:r>
            <w:r w:rsidR="00C20262" w:rsidRPr="008D76AD">
              <w:rPr>
                <w:rFonts w:ascii="Times New Roman" w:hAnsi="Times New Roman" w:cs="Times New Roman"/>
                <w:sz w:val="28"/>
                <w:szCs w:val="28"/>
              </w:rPr>
              <w:t>]</w:t>
            </w:r>
            <w:r w:rsidR="00C20262">
              <w:rPr>
                <w:rFonts w:ascii="Times New Roman" w:hAnsi="Times New Roman" w:cs="Times New Roman"/>
                <w:sz w:val="28"/>
                <w:szCs w:val="28"/>
              </w:rPr>
              <w:t xml:space="preserve">, </w:t>
            </w:r>
            <w:r w:rsidRPr="008D76AD">
              <w:rPr>
                <w:rFonts w:ascii="Times New Roman" w:hAnsi="Times New Roman" w:cs="Times New Roman"/>
                <w:sz w:val="28"/>
                <w:szCs w:val="28"/>
              </w:rPr>
              <w:t>R030=[R030]”.</w:t>
            </w:r>
          </w:p>
        </w:tc>
      </w:tr>
    </w:tbl>
    <w:p w:rsidR="003B3BF1" w:rsidRPr="008D76AD" w:rsidRDefault="003B3BF1" w:rsidP="005C57CE">
      <w:pPr>
        <w:tabs>
          <w:tab w:val="left" w:pos="22397"/>
        </w:tabs>
        <w:spacing w:before="120" w:after="120"/>
        <w:jc w:val="both"/>
        <w:rPr>
          <w:rFonts w:ascii="Times New Roman" w:hAnsi="Times New Roman" w:cs="Times New Roman"/>
          <w:sz w:val="28"/>
          <w:szCs w:val="28"/>
        </w:rPr>
      </w:pPr>
    </w:p>
    <w:sectPr w:rsidR="003B3BF1" w:rsidRPr="008D76AD" w:rsidSect="00D3710C">
      <w:pgSz w:w="11906" w:h="16838"/>
      <w:pgMar w:top="850" w:right="850" w:bottom="85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307CE"/>
    <w:multiLevelType w:val="multilevel"/>
    <w:tmpl w:val="58BC8908"/>
    <w:lvl w:ilvl="0">
      <w:start w:val="9"/>
      <w:numFmt w:val="decimal"/>
      <w:lvlText w:val="%1."/>
      <w:lvlJc w:val="left"/>
      <w:pPr>
        <w:ind w:left="450" w:hanging="450"/>
      </w:pPr>
      <w:rPr>
        <w:rFonts w:hint="default"/>
      </w:rPr>
    </w:lvl>
    <w:lvl w:ilvl="1">
      <w:start w:val="1"/>
      <w:numFmt w:val="decimal"/>
      <w:lvlText w:val="%1.%2."/>
      <w:lvlJc w:val="left"/>
      <w:pPr>
        <w:ind w:left="895" w:hanging="720"/>
      </w:pPr>
      <w:rPr>
        <w:rFonts w:hint="default"/>
      </w:rPr>
    </w:lvl>
    <w:lvl w:ilvl="2">
      <w:start w:val="1"/>
      <w:numFmt w:val="decimal"/>
      <w:lvlText w:val="%1.%2.%3."/>
      <w:lvlJc w:val="left"/>
      <w:pPr>
        <w:ind w:left="1070" w:hanging="720"/>
      </w:pPr>
      <w:rPr>
        <w:rFonts w:hint="default"/>
      </w:rPr>
    </w:lvl>
    <w:lvl w:ilvl="3">
      <w:start w:val="1"/>
      <w:numFmt w:val="decimal"/>
      <w:lvlText w:val="%1.%2.%3.%4."/>
      <w:lvlJc w:val="left"/>
      <w:pPr>
        <w:ind w:left="1605" w:hanging="108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2315" w:hanging="1440"/>
      </w:pPr>
      <w:rPr>
        <w:rFonts w:hint="default"/>
      </w:rPr>
    </w:lvl>
    <w:lvl w:ilvl="6">
      <w:start w:val="1"/>
      <w:numFmt w:val="decimal"/>
      <w:lvlText w:val="%1.%2.%3.%4.%5.%6.%7."/>
      <w:lvlJc w:val="left"/>
      <w:pPr>
        <w:ind w:left="2850" w:hanging="1800"/>
      </w:pPr>
      <w:rPr>
        <w:rFonts w:hint="default"/>
      </w:rPr>
    </w:lvl>
    <w:lvl w:ilvl="7">
      <w:start w:val="1"/>
      <w:numFmt w:val="decimal"/>
      <w:lvlText w:val="%1.%2.%3.%4.%5.%6.%7.%8."/>
      <w:lvlJc w:val="left"/>
      <w:pPr>
        <w:ind w:left="3025" w:hanging="1800"/>
      </w:pPr>
      <w:rPr>
        <w:rFonts w:hint="default"/>
      </w:rPr>
    </w:lvl>
    <w:lvl w:ilvl="8">
      <w:start w:val="1"/>
      <w:numFmt w:val="decimal"/>
      <w:lvlText w:val="%1.%2.%3.%4.%5.%6.%7.%8.%9."/>
      <w:lvlJc w:val="left"/>
      <w:pPr>
        <w:ind w:left="3560" w:hanging="2160"/>
      </w:pPr>
      <w:rPr>
        <w:rFonts w:hint="default"/>
      </w:rPr>
    </w:lvl>
  </w:abstractNum>
  <w:abstractNum w:abstractNumId="1" w15:restartNumberingAfterBreak="0">
    <w:nsid w:val="0B706E2B"/>
    <w:multiLevelType w:val="hybridMultilevel"/>
    <w:tmpl w:val="76367128"/>
    <w:lvl w:ilvl="0" w:tplc="13D675AA">
      <w:start w:val="1"/>
      <w:numFmt w:val="decimal"/>
      <w:lvlText w:val="%1."/>
      <w:lvlJc w:val="left"/>
      <w:pPr>
        <w:ind w:left="502"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2" w15:restartNumberingAfterBreak="0">
    <w:nsid w:val="114B3037"/>
    <w:multiLevelType w:val="multilevel"/>
    <w:tmpl w:val="D9D6A226"/>
    <w:lvl w:ilvl="0">
      <w:start w:val="2"/>
      <w:numFmt w:val="decimal"/>
      <w:lvlText w:val="%1."/>
      <w:lvlJc w:val="left"/>
      <w:pPr>
        <w:ind w:left="432" w:hanging="432"/>
      </w:pPr>
      <w:rPr>
        <w:rFonts w:hint="default"/>
      </w:rPr>
    </w:lvl>
    <w:lvl w:ilvl="1">
      <w:start w:val="2"/>
      <w:numFmt w:val="decimal"/>
      <w:lvlText w:val="%1.%2."/>
      <w:lvlJc w:val="left"/>
      <w:pPr>
        <w:ind w:left="982" w:hanging="720"/>
      </w:pPr>
      <w:rPr>
        <w:rFonts w:hint="default"/>
      </w:rPr>
    </w:lvl>
    <w:lvl w:ilvl="2">
      <w:start w:val="1"/>
      <w:numFmt w:val="decimal"/>
      <w:lvlText w:val="%1.%2.%3."/>
      <w:lvlJc w:val="left"/>
      <w:pPr>
        <w:ind w:left="1244" w:hanging="720"/>
      </w:pPr>
      <w:rPr>
        <w:rFonts w:hint="default"/>
      </w:rPr>
    </w:lvl>
    <w:lvl w:ilvl="3">
      <w:start w:val="1"/>
      <w:numFmt w:val="decimal"/>
      <w:lvlText w:val="%1.%2.%3.%4."/>
      <w:lvlJc w:val="left"/>
      <w:pPr>
        <w:ind w:left="1866" w:hanging="1080"/>
      </w:pPr>
      <w:rPr>
        <w:rFonts w:hint="default"/>
      </w:rPr>
    </w:lvl>
    <w:lvl w:ilvl="4">
      <w:start w:val="1"/>
      <w:numFmt w:val="decimal"/>
      <w:lvlText w:val="%1.%2.%3.%4.%5."/>
      <w:lvlJc w:val="left"/>
      <w:pPr>
        <w:ind w:left="2128" w:hanging="1080"/>
      </w:pPr>
      <w:rPr>
        <w:rFonts w:hint="default"/>
      </w:rPr>
    </w:lvl>
    <w:lvl w:ilvl="5">
      <w:start w:val="1"/>
      <w:numFmt w:val="decimal"/>
      <w:lvlText w:val="%1.%2.%3.%4.%5.%6."/>
      <w:lvlJc w:val="left"/>
      <w:pPr>
        <w:ind w:left="2750" w:hanging="1440"/>
      </w:pPr>
      <w:rPr>
        <w:rFonts w:hint="default"/>
      </w:rPr>
    </w:lvl>
    <w:lvl w:ilvl="6">
      <w:start w:val="1"/>
      <w:numFmt w:val="decimal"/>
      <w:lvlText w:val="%1.%2.%3.%4.%5.%6.%7."/>
      <w:lvlJc w:val="left"/>
      <w:pPr>
        <w:ind w:left="3372" w:hanging="1800"/>
      </w:pPr>
      <w:rPr>
        <w:rFonts w:hint="default"/>
      </w:rPr>
    </w:lvl>
    <w:lvl w:ilvl="7">
      <w:start w:val="1"/>
      <w:numFmt w:val="decimal"/>
      <w:lvlText w:val="%1.%2.%3.%4.%5.%6.%7.%8."/>
      <w:lvlJc w:val="left"/>
      <w:pPr>
        <w:ind w:left="3634" w:hanging="1800"/>
      </w:pPr>
      <w:rPr>
        <w:rFonts w:hint="default"/>
      </w:rPr>
    </w:lvl>
    <w:lvl w:ilvl="8">
      <w:start w:val="1"/>
      <w:numFmt w:val="decimal"/>
      <w:lvlText w:val="%1.%2.%3.%4.%5.%6.%7.%8.%9."/>
      <w:lvlJc w:val="left"/>
      <w:pPr>
        <w:ind w:left="4256" w:hanging="2160"/>
      </w:pPr>
      <w:rPr>
        <w:rFonts w:hint="default"/>
      </w:rPr>
    </w:lvl>
  </w:abstractNum>
  <w:abstractNum w:abstractNumId="3" w15:restartNumberingAfterBreak="0">
    <w:nsid w:val="19114D14"/>
    <w:multiLevelType w:val="hybridMultilevel"/>
    <w:tmpl w:val="1CE6F328"/>
    <w:lvl w:ilvl="0" w:tplc="0422000F">
      <w:start w:val="9"/>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B3D1B6D"/>
    <w:multiLevelType w:val="multilevel"/>
    <w:tmpl w:val="E5464ED4"/>
    <w:lvl w:ilvl="0">
      <w:start w:val="8"/>
      <w:numFmt w:val="decimal"/>
      <w:lvlText w:val="%1."/>
      <w:lvlJc w:val="left"/>
      <w:pPr>
        <w:ind w:left="450" w:hanging="45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20047961"/>
    <w:multiLevelType w:val="hybridMultilevel"/>
    <w:tmpl w:val="B4C20BEE"/>
    <w:lvl w:ilvl="0" w:tplc="0422000F">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4494D15"/>
    <w:multiLevelType w:val="multilevel"/>
    <w:tmpl w:val="BFEE9590"/>
    <w:lvl w:ilvl="0">
      <w:start w:val="3"/>
      <w:numFmt w:val="decimal"/>
      <w:lvlText w:val="%1."/>
      <w:lvlJc w:val="left"/>
      <w:pPr>
        <w:ind w:left="450" w:hanging="450"/>
      </w:pPr>
      <w:rPr>
        <w:rFonts w:hint="default"/>
      </w:rPr>
    </w:lvl>
    <w:lvl w:ilvl="1">
      <w:start w:val="2"/>
      <w:numFmt w:val="decimal"/>
      <w:lvlText w:val="%1.%2."/>
      <w:lvlJc w:val="left"/>
      <w:pPr>
        <w:ind w:left="1179" w:hanging="720"/>
      </w:pPr>
      <w:rPr>
        <w:rFonts w:hint="default"/>
      </w:rPr>
    </w:lvl>
    <w:lvl w:ilvl="2">
      <w:start w:val="1"/>
      <w:numFmt w:val="decimal"/>
      <w:lvlText w:val="%1.%2.%3."/>
      <w:lvlJc w:val="left"/>
      <w:pPr>
        <w:ind w:left="1638" w:hanging="720"/>
      </w:pPr>
      <w:rPr>
        <w:rFonts w:hint="default"/>
      </w:rPr>
    </w:lvl>
    <w:lvl w:ilvl="3">
      <w:start w:val="1"/>
      <w:numFmt w:val="decimal"/>
      <w:lvlText w:val="%1.%2.%3.%4."/>
      <w:lvlJc w:val="left"/>
      <w:pPr>
        <w:ind w:left="2457" w:hanging="1080"/>
      </w:pPr>
      <w:rPr>
        <w:rFonts w:hint="default"/>
      </w:rPr>
    </w:lvl>
    <w:lvl w:ilvl="4">
      <w:start w:val="1"/>
      <w:numFmt w:val="decimal"/>
      <w:lvlText w:val="%1.%2.%3.%4.%5."/>
      <w:lvlJc w:val="left"/>
      <w:pPr>
        <w:ind w:left="2916" w:hanging="1080"/>
      </w:pPr>
      <w:rPr>
        <w:rFonts w:hint="default"/>
      </w:rPr>
    </w:lvl>
    <w:lvl w:ilvl="5">
      <w:start w:val="1"/>
      <w:numFmt w:val="decimal"/>
      <w:lvlText w:val="%1.%2.%3.%4.%5.%6."/>
      <w:lvlJc w:val="left"/>
      <w:pPr>
        <w:ind w:left="3735" w:hanging="1440"/>
      </w:pPr>
      <w:rPr>
        <w:rFonts w:hint="default"/>
      </w:rPr>
    </w:lvl>
    <w:lvl w:ilvl="6">
      <w:start w:val="1"/>
      <w:numFmt w:val="decimal"/>
      <w:lvlText w:val="%1.%2.%3.%4.%5.%6.%7."/>
      <w:lvlJc w:val="left"/>
      <w:pPr>
        <w:ind w:left="4554" w:hanging="1800"/>
      </w:pPr>
      <w:rPr>
        <w:rFonts w:hint="default"/>
      </w:rPr>
    </w:lvl>
    <w:lvl w:ilvl="7">
      <w:start w:val="1"/>
      <w:numFmt w:val="decimal"/>
      <w:lvlText w:val="%1.%2.%3.%4.%5.%6.%7.%8."/>
      <w:lvlJc w:val="left"/>
      <w:pPr>
        <w:ind w:left="5013" w:hanging="1800"/>
      </w:pPr>
      <w:rPr>
        <w:rFonts w:hint="default"/>
      </w:rPr>
    </w:lvl>
    <w:lvl w:ilvl="8">
      <w:start w:val="1"/>
      <w:numFmt w:val="decimal"/>
      <w:lvlText w:val="%1.%2.%3.%4.%5.%6.%7.%8.%9."/>
      <w:lvlJc w:val="left"/>
      <w:pPr>
        <w:ind w:left="5832" w:hanging="2160"/>
      </w:pPr>
      <w:rPr>
        <w:rFonts w:hint="default"/>
      </w:rPr>
    </w:lvl>
  </w:abstractNum>
  <w:abstractNum w:abstractNumId="7" w15:restartNumberingAfterBreak="0">
    <w:nsid w:val="3C666238"/>
    <w:multiLevelType w:val="hybridMultilevel"/>
    <w:tmpl w:val="6E44BC2C"/>
    <w:lvl w:ilvl="0" w:tplc="182C91D0">
      <w:start w:val="2"/>
      <w:numFmt w:val="decimal"/>
      <w:lvlText w:val="%1."/>
      <w:lvlJc w:val="left"/>
      <w:pPr>
        <w:ind w:left="262" w:hanging="360"/>
      </w:pPr>
      <w:rPr>
        <w:rFonts w:hint="default"/>
      </w:rPr>
    </w:lvl>
    <w:lvl w:ilvl="1" w:tplc="04220019" w:tentative="1">
      <w:start w:val="1"/>
      <w:numFmt w:val="lowerLetter"/>
      <w:lvlText w:val="%2."/>
      <w:lvlJc w:val="left"/>
      <w:pPr>
        <w:ind w:left="982" w:hanging="360"/>
      </w:pPr>
    </w:lvl>
    <w:lvl w:ilvl="2" w:tplc="0422001B" w:tentative="1">
      <w:start w:val="1"/>
      <w:numFmt w:val="lowerRoman"/>
      <w:lvlText w:val="%3."/>
      <w:lvlJc w:val="right"/>
      <w:pPr>
        <w:ind w:left="1702" w:hanging="180"/>
      </w:pPr>
    </w:lvl>
    <w:lvl w:ilvl="3" w:tplc="0422000F" w:tentative="1">
      <w:start w:val="1"/>
      <w:numFmt w:val="decimal"/>
      <w:lvlText w:val="%4."/>
      <w:lvlJc w:val="left"/>
      <w:pPr>
        <w:ind w:left="2422" w:hanging="360"/>
      </w:pPr>
    </w:lvl>
    <w:lvl w:ilvl="4" w:tplc="04220019" w:tentative="1">
      <w:start w:val="1"/>
      <w:numFmt w:val="lowerLetter"/>
      <w:lvlText w:val="%5."/>
      <w:lvlJc w:val="left"/>
      <w:pPr>
        <w:ind w:left="3142" w:hanging="360"/>
      </w:pPr>
    </w:lvl>
    <w:lvl w:ilvl="5" w:tplc="0422001B" w:tentative="1">
      <w:start w:val="1"/>
      <w:numFmt w:val="lowerRoman"/>
      <w:lvlText w:val="%6."/>
      <w:lvlJc w:val="right"/>
      <w:pPr>
        <w:ind w:left="3862" w:hanging="180"/>
      </w:pPr>
    </w:lvl>
    <w:lvl w:ilvl="6" w:tplc="0422000F" w:tentative="1">
      <w:start w:val="1"/>
      <w:numFmt w:val="decimal"/>
      <w:lvlText w:val="%7."/>
      <w:lvlJc w:val="left"/>
      <w:pPr>
        <w:ind w:left="4582" w:hanging="360"/>
      </w:pPr>
    </w:lvl>
    <w:lvl w:ilvl="7" w:tplc="04220019" w:tentative="1">
      <w:start w:val="1"/>
      <w:numFmt w:val="lowerLetter"/>
      <w:lvlText w:val="%8."/>
      <w:lvlJc w:val="left"/>
      <w:pPr>
        <w:ind w:left="5302" w:hanging="360"/>
      </w:pPr>
    </w:lvl>
    <w:lvl w:ilvl="8" w:tplc="0422001B" w:tentative="1">
      <w:start w:val="1"/>
      <w:numFmt w:val="lowerRoman"/>
      <w:lvlText w:val="%9."/>
      <w:lvlJc w:val="right"/>
      <w:pPr>
        <w:ind w:left="6022" w:hanging="180"/>
      </w:pPr>
    </w:lvl>
  </w:abstractNum>
  <w:abstractNum w:abstractNumId="8" w15:restartNumberingAfterBreak="0">
    <w:nsid w:val="3EB61DEF"/>
    <w:multiLevelType w:val="multilevel"/>
    <w:tmpl w:val="15B65096"/>
    <w:lvl w:ilvl="0">
      <w:start w:val="2"/>
      <w:numFmt w:val="decimal"/>
      <w:lvlText w:val="%1."/>
      <w:lvlJc w:val="left"/>
      <w:pPr>
        <w:ind w:left="432" w:hanging="43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4D679B8"/>
    <w:multiLevelType w:val="hybridMultilevel"/>
    <w:tmpl w:val="C3204FAC"/>
    <w:lvl w:ilvl="0" w:tplc="0422000F">
      <w:start w:val="7"/>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4535448F"/>
    <w:multiLevelType w:val="hybridMultilevel"/>
    <w:tmpl w:val="0ADAB980"/>
    <w:lvl w:ilvl="0" w:tplc="9180493C">
      <w:start w:val="3"/>
      <w:numFmt w:val="decimal"/>
      <w:lvlText w:val="%1."/>
      <w:lvlJc w:val="left"/>
      <w:pPr>
        <w:ind w:left="262" w:hanging="360"/>
      </w:pPr>
      <w:rPr>
        <w:rFonts w:hint="default"/>
      </w:rPr>
    </w:lvl>
    <w:lvl w:ilvl="1" w:tplc="04220019" w:tentative="1">
      <w:start w:val="1"/>
      <w:numFmt w:val="lowerLetter"/>
      <w:lvlText w:val="%2."/>
      <w:lvlJc w:val="left"/>
      <w:pPr>
        <w:ind w:left="982" w:hanging="360"/>
      </w:pPr>
    </w:lvl>
    <w:lvl w:ilvl="2" w:tplc="0422001B" w:tentative="1">
      <w:start w:val="1"/>
      <w:numFmt w:val="lowerRoman"/>
      <w:lvlText w:val="%3."/>
      <w:lvlJc w:val="right"/>
      <w:pPr>
        <w:ind w:left="1702" w:hanging="180"/>
      </w:pPr>
    </w:lvl>
    <w:lvl w:ilvl="3" w:tplc="0422000F" w:tentative="1">
      <w:start w:val="1"/>
      <w:numFmt w:val="decimal"/>
      <w:lvlText w:val="%4."/>
      <w:lvlJc w:val="left"/>
      <w:pPr>
        <w:ind w:left="2422" w:hanging="360"/>
      </w:pPr>
    </w:lvl>
    <w:lvl w:ilvl="4" w:tplc="04220019" w:tentative="1">
      <w:start w:val="1"/>
      <w:numFmt w:val="lowerLetter"/>
      <w:lvlText w:val="%5."/>
      <w:lvlJc w:val="left"/>
      <w:pPr>
        <w:ind w:left="3142" w:hanging="360"/>
      </w:pPr>
    </w:lvl>
    <w:lvl w:ilvl="5" w:tplc="0422001B" w:tentative="1">
      <w:start w:val="1"/>
      <w:numFmt w:val="lowerRoman"/>
      <w:lvlText w:val="%6."/>
      <w:lvlJc w:val="right"/>
      <w:pPr>
        <w:ind w:left="3862" w:hanging="180"/>
      </w:pPr>
    </w:lvl>
    <w:lvl w:ilvl="6" w:tplc="0422000F" w:tentative="1">
      <w:start w:val="1"/>
      <w:numFmt w:val="decimal"/>
      <w:lvlText w:val="%7."/>
      <w:lvlJc w:val="left"/>
      <w:pPr>
        <w:ind w:left="4582" w:hanging="360"/>
      </w:pPr>
    </w:lvl>
    <w:lvl w:ilvl="7" w:tplc="04220019" w:tentative="1">
      <w:start w:val="1"/>
      <w:numFmt w:val="lowerLetter"/>
      <w:lvlText w:val="%8."/>
      <w:lvlJc w:val="left"/>
      <w:pPr>
        <w:ind w:left="5302" w:hanging="360"/>
      </w:pPr>
    </w:lvl>
    <w:lvl w:ilvl="8" w:tplc="0422001B" w:tentative="1">
      <w:start w:val="1"/>
      <w:numFmt w:val="lowerRoman"/>
      <w:lvlText w:val="%9."/>
      <w:lvlJc w:val="right"/>
      <w:pPr>
        <w:ind w:left="6022" w:hanging="180"/>
      </w:pPr>
    </w:lvl>
  </w:abstractNum>
  <w:abstractNum w:abstractNumId="11" w15:restartNumberingAfterBreak="0">
    <w:nsid w:val="47681220"/>
    <w:multiLevelType w:val="multilevel"/>
    <w:tmpl w:val="1E0E8AE0"/>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2" w15:restartNumberingAfterBreak="0">
    <w:nsid w:val="4DD51DC7"/>
    <w:multiLevelType w:val="multilevel"/>
    <w:tmpl w:val="19F633EE"/>
    <w:lvl w:ilvl="0">
      <w:start w:val="4"/>
      <w:numFmt w:val="decimal"/>
      <w:lvlText w:val="%1."/>
      <w:lvlJc w:val="left"/>
      <w:pPr>
        <w:ind w:left="432" w:hanging="432"/>
      </w:pPr>
      <w:rPr>
        <w:rFonts w:hint="default"/>
      </w:rPr>
    </w:lvl>
    <w:lvl w:ilvl="1">
      <w:start w:val="1"/>
      <w:numFmt w:val="decimal"/>
      <w:lvlText w:val="%1.%2."/>
      <w:lvlJc w:val="left"/>
      <w:pPr>
        <w:ind w:left="754" w:hanging="72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1182" w:hanging="108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610" w:hanging="1440"/>
      </w:pPr>
      <w:rPr>
        <w:rFonts w:hint="default"/>
      </w:rPr>
    </w:lvl>
    <w:lvl w:ilvl="6">
      <w:start w:val="1"/>
      <w:numFmt w:val="decimal"/>
      <w:lvlText w:val="%1.%2.%3.%4.%5.%6.%7."/>
      <w:lvlJc w:val="left"/>
      <w:pPr>
        <w:ind w:left="2004" w:hanging="1800"/>
      </w:pPr>
      <w:rPr>
        <w:rFonts w:hint="default"/>
      </w:rPr>
    </w:lvl>
    <w:lvl w:ilvl="7">
      <w:start w:val="1"/>
      <w:numFmt w:val="decimal"/>
      <w:lvlText w:val="%1.%2.%3.%4.%5.%6.%7.%8."/>
      <w:lvlJc w:val="left"/>
      <w:pPr>
        <w:ind w:left="2038" w:hanging="1800"/>
      </w:pPr>
      <w:rPr>
        <w:rFonts w:hint="default"/>
      </w:rPr>
    </w:lvl>
    <w:lvl w:ilvl="8">
      <w:start w:val="1"/>
      <w:numFmt w:val="decimal"/>
      <w:lvlText w:val="%1.%2.%3.%4.%5.%6.%7.%8.%9."/>
      <w:lvlJc w:val="left"/>
      <w:pPr>
        <w:ind w:left="2432" w:hanging="2160"/>
      </w:pPr>
      <w:rPr>
        <w:rFonts w:hint="default"/>
      </w:rPr>
    </w:lvl>
  </w:abstractNum>
  <w:abstractNum w:abstractNumId="13" w15:restartNumberingAfterBreak="0">
    <w:nsid w:val="56554C3F"/>
    <w:multiLevelType w:val="hybridMultilevel"/>
    <w:tmpl w:val="A51A7728"/>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61245FA8"/>
    <w:multiLevelType w:val="multilevel"/>
    <w:tmpl w:val="E5464ED4"/>
    <w:lvl w:ilvl="0">
      <w:start w:val="6"/>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61E30BFF"/>
    <w:multiLevelType w:val="multilevel"/>
    <w:tmpl w:val="558A0628"/>
    <w:lvl w:ilvl="0">
      <w:start w:val="2"/>
      <w:numFmt w:val="decimal"/>
      <w:lvlText w:val="%1."/>
      <w:lvlJc w:val="left"/>
      <w:pPr>
        <w:ind w:left="720" w:hanging="360"/>
      </w:pPr>
      <w:rPr>
        <w:rFonts w:hint="default"/>
      </w:rPr>
    </w:lvl>
    <w:lvl w:ilvl="1">
      <w:start w:val="1"/>
      <w:numFmt w:val="decimal"/>
      <w:isLgl/>
      <w:lvlText w:val="%1.%2"/>
      <w:lvlJc w:val="left"/>
      <w:pPr>
        <w:ind w:left="1035" w:hanging="6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74B51552"/>
    <w:multiLevelType w:val="hybridMultilevel"/>
    <w:tmpl w:val="FA427A6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5"/>
  </w:num>
  <w:num w:numId="2">
    <w:abstractNumId w:val="14"/>
  </w:num>
  <w:num w:numId="3">
    <w:abstractNumId w:val="4"/>
  </w:num>
  <w:num w:numId="4">
    <w:abstractNumId w:val="0"/>
  </w:num>
  <w:num w:numId="5">
    <w:abstractNumId w:val="7"/>
  </w:num>
  <w:num w:numId="6">
    <w:abstractNumId w:val="10"/>
  </w:num>
  <w:num w:numId="7">
    <w:abstractNumId w:val="13"/>
  </w:num>
  <w:num w:numId="8">
    <w:abstractNumId w:val="5"/>
  </w:num>
  <w:num w:numId="9">
    <w:abstractNumId w:val="16"/>
  </w:num>
  <w:num w:numId="10">
    <w:abstractNumId w:val="9"/>
  </w:num>
  <w:num w:numId="11">
    <w:abstractNumId w:val="11"/>
  </w:num>
  <w:num w:numId="12">
    <w:abstractNumId w:val="3"/>
  </w:num>
  <w:num w:numId="13">
    <w:abstractNumId w:val="2"/>
  </w:num>
  <w:num w:numId="14">
    <w:abstractNumId w:val="8"/>
  </w:num>
  <w:num w:numId="15">
    <w:abstractNumId w:val="12"/>
  </w:num>
  <w:num w:numId="16">
    <w:abstractNumId w:val="1"/>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activeWritingStyle w:appName="MSWord" w:lang="ru-RU"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2C6"/>
    <w:rsid w:val="00006A40"/>
    <w:rsid w:val="00006A98"/>
    <w:rsid w:val="000149A3"/>
    <w:rsid w:val="00017353"/>
    <w:rsid w:val="00031256"/>
    <w:rsid w:val="0003700F"/>
    <w:rsid w:val="00047150"/>
    <w:rsid w:val="0005074E"/>
    <w:rsid w:val="00055CE8"/>
    <w:rsid w:val="000565E0"/>
    <w:rsid w:val="000840AD"/>
    <w:rsid w:val="0009397A"/>
    <w:rsid w:val="000A1B33"/>
    <w:rsid w:val="000A7D7E"/>
    <w:rsid w:val="000B055C"/>
    <w:rsid w:val="000B564D"/>
    <w:rsid w:val="000B7F61"/>
    <w:rsid w:val="000D4DEC"/>
    <w:rsid w:val="000D4FE3"/>
    <w:rsid w:val="000E696D"/>
    <w:rsid w:val="000F0066"/>
    <w:rsid w:val="000F12EF"/>
    <w:rsid w:val="000F5435"/>
    <w:rsid w:val="001112DC"/>
    <w:rsid w:val="00113015"/>
    <w:rsid w:val="00113ECA"/>
    <w:rsid w:val="001255D4"/>
    <w:rsid w:val="00136740"/>
    <w:rsid w:val="00136BBF"/>
    <w:rsid w:val="001455C5"/>
    <w:rsid w:val="001465B1"/>
    <w:rsid w:val="00153AEF"/>
    <w:rsid w:val="0016767A"/>
    <w:rsid w:val="00171FD0"/>
    <w:rsid w:val="00175E36"/>
    <w:rsid w:val="00176C2B"/>
    <w:rsid w:val="00187526"/>
    <w:rsid w:val="0019049D"/>
    <w:rsid w:val="00194EB3"/>
    <w:rsid w:val="001A1498"/>
    <w:rsid w:val="001A2164"/>
    <w:rsid w:val="001A6055"/>
    <w:rsid w:val="001A740E"/>
    <w:rsid w:val="001C57D0"/>
    <w:rsid w:val="001C6944"/>
    <w:rsid w:val="001E15E2"/>
    <w:rsid w:val="001E6BBD"/>
    <w:rsid w:val="001F348A"/>
    <w:rsid w:val="00213D84"/>
    <w:rsid w:val="0021413C"/>
    <w:rsid w:val="00224503"/>
    <w:rsid w:val="002274CD"/>
    <w:rsid w:val="002338DC"/>
    <w:rsid w:val="00234539"/>
    <w:rsid w:val="00235CFB"/>
    <w:rsid w:val="00240ADD"/>
    <w:rsid w:val="0024167C"/>
    <w:rsid w:val="00256070"/>
    <w:rsid w:val="00260E85"/>
    <w:rsid w:val="00263296"/>
    <w:rsid w:val="00265D95"/>
    <w:rsid w:val="00266638"/>
    <w:rsid w:val="00270D87"/>
    <w:rsid w:val="002A13AC"/>
    <w:rsid w:val="002A4617"/>
    <w:rsid w:val="002A4DB6"/>
    <w:rsid w:val="002B2DFC"/>
    <w:rsid w:val="002B2E74"/>
    <w:rsid w:val="002C1627"/>
    <w:rsid w:val="002C44C0"/>
    <w:rsid w:val="002D0EDA"/>
    <w:rsid w:val="002D12E2"/>
    <w:rsid w:val="002D777D"/>
    <w:rsid w:val="002E05C0"/>
    <w:rsid w:val="002E0F07"/>
    <w:rsid w:val="002E7CF9"/>
    <w:rsid w:val="002F5136"/>
    <w:rsid w:val="00311186"/>
    <w:rsid w:val="00312E6D"/>
    <w:rsid w:val="003226C3"/>
    <w:rsid w:val="003269AF"/>
    <w:rsid w:val="003349AA"/>
    <w:rsid w:val="00335D56"/>
    <w:rsid w:val="003469CC"/>
    <w:rsid w:val="003518C0"/>
    <w:rsid w:val="00352B85"/>
    <w:rsid w:val="003552A9"/>
    <w:rsid w:val="0036226A"/>
    <w:rsid w:val="0038744E"/>
    <w:rsid w:val="00395343"/>
    <w:rsid w:val="003A54A0"/>
    <w:rsid w:val="003B17B7"/>
    <w:rsid w:val="003B3BF1"/>
    <w:rsid w:val="003B5FB3"/>
    <w:rsid w:val="003D57B2"/>
    <w:rsid w:val="003D6647"/>
    <w:rsid w:val="003E100C"/>
    <w:rsid w:val="003E2230"/>
    <w:rsid w:val="003E48A0"/>
    <w:rsid w:val="003F55DE"/>
    <w:rsid w:val="003F6D28"/>
    <w:rsid w:val="00410175"/>
    <w:rsid w:val="004139FA"/>
    <w:rsid w:val="00415443"/>
    <w:rsid w:val="00423774"/>
    <w:rsid w:val="0047301E"/>
    <w:rsid w:val="00480BC2"/>
    <w:rsid w:val="004836A9"/>
    <w:rsid w:val="0048719E"/>
    <w:rsid w:val="004A24AF"/>
    <w:rsid w:val="004B1F77"/>
    <w:rsid w:val="004B2FBC"/>
    <w:rsid w:val="004D7E8C"/>
    <w:rsid w:val="004F109F"/>
    <w:rsid w:val="0050777A"/>
    <w:rsid w:val="00514E00"/>
    <w:rsid w:val="00526A35"/>
    <w:rsid w:val="0053168D"/>
    <w:rsid w:val="00544715"/>
    <w:rsid w:val="0054523C"/>
    <w:rsid w:val="00552CB3"/>
    <w:rsid w:val="00554042"/>
    <w:rsid w:val="0055514F"/>
    <w:rsid w:val="0055700B"/>
    <w:rsid w:val="0056546F"/>
    <w:rsid w:val="00574FA0"/>
    <w:rsid w:val="00576BED"/>
    <w:rsid w:val="00590F56"/>
    <w:rsid w:val="00592BB8"/>
    <w:rsid w:val="005A4368"/>
    <w:rsid w:val="005B441F"/>
    <w:rsid w:val="005B7FD4"/>
    <w:rsid w:val="005C57CE"/>
    <w:rsid w:val="005E0468"/>
    <w:rsid w:val="005E1667"/>
    <w:rsid w:val="005E1AA1"/>
    <w:rsid w:val="005F0583"/>
    <w:rsid w:val="005F52CF"/>
    <w:rsid w:val="00611323"/>
    <w:rsid w:val="00615986"/>
    <w:rsid w:val="00617C8B"/>
    <w:rsid w:val="006244DF"/>
    <w:rsid w:val="00627644"/>
    <w:rsid w:val="00631A71"/>
    <w:rsid w:val="00632BAD"/>
    <w:rsid w:val="0063369E"/>
    <w:rsid w:val="00652B7C"/>
    <w:rsid w:val="006549AC"/>
    <w:rsid w:val="006600EB"/>
    <w:rsid w:val="00660627"/>
    <w:rsid w:val="0066066C"/>
    <w:rsid w:val="006647AA"/>
    <w:rsid w:val="00680CBA"/>
    <w:rsid w:val="00681EBE"/>
    <w:rsid w:val="006920FF"/>
    <w:rsid w:val="006A3A96"/>
    <w:rsid w:val="006A5315"/>
    <w:rsid w:val="006B1255"/>
    <w:rsid w:val="006D24BA"/>
    <w:rsid w:val="006E72F3"/>
    <w:rsid w:val="00700544"/>
    <w:rsid w:val="00703BAC"/>
    <w:rsid w:val="007045FE"/>
    <w:rsid w:val="007169CC"/>
    <w:rsid w:val="00720506"/>
    <w:rsid w:val="00722088"/>
    <w:rsid w:val="007225FE"/>
    <w:rsid w:val="007306A5"/>
    <w:rsid w:val="00744AF5"/>
    <w:rsid w:val="00747659"/>
    <w:rsid w:val="00747C2F"/>
    <w:rsid w:val="00750587"/>
    <w:rsid w:val="00752CAF"/>
    <w:rsid w:val="007578DB"/>
    <w:rsid w:val="00766B65"/>
    <w:rsid w:val="007828A4"/>
    <w:rsid w:val="007912C6"/>
    <w:rsid w:val="0079147F"/>
    <w:rsid w:val="0079233D"/>
    <w:rsid w:val="007A0AE0"/>
    <w:rsid w:val="007A3FEE"/>
    <w:rsid w:val="007B6D7B"/>
    <w:rsid w:val="007E27EB"/>
    <w:rsid w:val="007E4A5D"/>
    <w:rsid w:val="007E4D00"/>
    <w:rsid w:val="007E5A46"/>
    <w:rsid w:val="0080637C"/>
    <w:rsid w:val="0080716B"/>
    <w:rsid w:val="0081575F"/>
    <w:rsid w:val="00816134"/>
    <w:rsid w:val="0083088C"/>
    <w:rsid w:val="00831789"/>
    <w:rsid w:val="00846830"/>
    <w:rsid w:val="008552E5"/>
    <w:rsid w:val="0085784B"/>
    <w:rsid w:val="0086529F"/>
    <w:rsid w:val="0087260B"/>
    <w:rsid w:val="0088553C"/>
    <w:rsid w:val="008A71DC"/>
    <w:rsid w:val="008B008B"/>
    <w:rsid w:val="008B1C97"/>
    <w:rsid w:val="008C3F86"/>
    <w:rsid w:val="008C7122"/>
    <w:rsid w:val="008D76AD"/>
    <w:rsid w:val="008D7A78"/>
    <w:rsid w:val="008E066B"/>
    <w:rsid w:val="008E23D5"/>
    <w:rsid w:val="008E3996"/>
    <w:rsid w:val="008F022E"/>
    <w:rsid w:val="008F2CEC"/>
    <w:rsid w:val="008F6980"/>
    <w:rsid w:val="009027A0"/>
    <w:rsid w:val="00904B85"/>
    <w:rsid w:val="0090586E"/>
    <w:rsid w:val="00905983"/>
    <w:rsid w:val="00906C42"/>
    <w:rsid w:val="00920EC0"/>
    <w:rsid w:val="00941162"/>
    <w:rsid w:val="0094424A"/>
    <w:rsid w:val="0095351E"/>
    <w:rsid w:val="00955845"/>
    <w:rsid w:val="00960187"/>
    <w:rsid w:val="00972617"/>
    <w:rsid w:val="00975102"/>
    <w:rsid w:val="009814BE"/>
    <w:rsid w:val="0098397F"/>
    <w:rsid w:val="00985748"/>
    <w:rsid w:val="00987CEA"/>
    <w:rsid w:val="009947DB"/>
    <w:rsid w:val="009957E7"/>
    <w:rsid w:val="00996C35"/>
    <w:rsid w:val="009A67A2"/>
    <w:rsid w:val="009A6DB6"/>
    <w:rsid w:val="009A7904"/>
    <w:rsid w:val="009B202A"/>
    <w:rsid w:val="009B6002"/>
    <w:rsid w:val="009D2A67"/>
    <w:rsid w:val="009E1B56"/>
    <w:rsid w:val="009E2055"/>
    <w:rsid w:val="009E330D"/>
    <w:rsid w:val="009E3F34"/>
    <w:rsid w:val="009F5DB2"/>
    <w:rsid w:val="00A15FAB"/>
    <w:rsid w:val="00A2338B"/>
    <w:rsid w:val="00A255AE"/>
    <w:rsid w:val="00A327D0"/>
    <w:rsid w:val="00A43168"/>
    <w:rsid w:val="00A432AE"/>
    <w:rsid w:val="00A43DF4"/>
    <w:rsid w:val="00A501BE"/>
    <w:rsid w:val="00A54698"/>
    <w:rsid w:val="00A54D9B"/>
    <w:rsid w:val="00A60CDC"/>
    <w:rsid w:val="00A70387"/>
    <w:rsid w:val="00A7774A"/>
    <w:rsid w:val="00A818A7"/>
    <w:rsid w:val="00A90F85"/>
    <w:rsid w:val="00AA5936"/>
    <w:rsid w:val="00AB24C2"/>
    <w:rsid w:val="00AE562C"/>
    <w:rsid w:val="00AE5E11"/>
    <w:rsid w:val="00AF398A"/>
    <w:rsid w:val="00AF6F16"/>
    <w:rsid w:val="00B05C07"/>
    <w:rsid w:val="00B05F1F"/>
    <w:rsid w:val="00B1695E"/>
    <w:rsid w:val="00B208F6"/>
    <w:rsid w:val="00B37B34"/>
    <w:rsid w:val="00B44480"/>
    <w:rsid w:val="00B51BB0"/>
    <w:rsid w:val="00B54191"/>
    <w:rsid w:val="00B70815"/>
    <w:rsid w:val="00B71C0B"/>
    <w:rsid w:val="00B74A13"/>
    <w:rsid w:val="00B769D4"/>
    <w:rsid w:val="00B806AC"/>
    <w:rsid w:val="00B81EF1"/>
    <w:rsid w:val="00B821DA"/>
    <w:rsid w:val="00B949A3"/>
    <w:rsid w:val="00BA59B3"/>
    <w:rsid w:val="00BA681D"/>
    <w:rsid w:val="00BB10FE"/>
    <w:rsid w:val="00BB1E50"/>
    <w:rsid w:val="00BE1522"/>
    <w:rsid w:val="00C007BF"/>
    <w:rsid w:val="00C010F6"/>
    <w:rsid w:val="00C029EE"/>
    <w:rsid w:val="00C02B78"/>
    <w:rsid w:val="00C1243E"/>
    <w:rsid w:val="00C137F7"/>
    <w:rsid w:val="00C15FB9"/>
    <w:rsid w:val="00C1780A"/>
    <w:rsid w:val="00C20262"/>
    <w:rsid w:val="00C61E00"/>
    <w:rsid w:val="00C70ABF"/>
    <w:rsid w:val="00C70DDF"/>
    <w:rsid w:val="00C75BE2"/>
    <w:rsid w:val="00CA38DA"/>
    <w:rsid w:val="00CA56DD"/>
    <w:rsid w:val="00CA77DB"/>
    <w:rsid w:val="00CB22B5"/>
    <w:rsid w:val="00CC24DD"/>
    <w:rsid w:val="00CE53D1"/>
    <w:rsid w:val="00CF3455"/>
    <w:rsid w:val="00D00A19"/>
    <w:rsid w:val="00D01AD0"/>
    <w:rsid w:val="00D0693B"/>
    <w:rsid w:val="00D12C7B"/>
    <w:rsid w:val="00D137FC"/>
    <w:rsid w:val="00D13D48"/>
    <w:rsid w:val="00D3710C"/>
    <w:rsid w:val="00D40FFA"/>
    <w:rsid w:val="00D51253"/>
    <w:rsid w:val="00D5626F"/>
    <w:rsid w:val="00D5630D"/>
    <w:rsid w:val="00D57A77"/>
    <w:rsid w:val="00D72120"/>
    <w:rsid w:val="00D72394"/>
    <w:rsid w:val="00D84D51"/>
    <w:rsid w:val="00D86B29"/>
    <w:rsid w:val="00D921A0"/>
    <w:rsid w:val="00D954CC"/>
    <w:rsid w:val="00D95624"/>
    <w:rsid w:val="00DA538F"/>
    <w:rsid w:val="00DB0DA8"/>
    <w:rsid w:val="00DB3792"/>
    <w:rsid w:val="00DC3EA3"/>
    <w:rsid w:val="00DD07E2"/>
    <w:rsid w:val="00DD103F"/>
    <w:rsid w:val="00DD43CB"/>
    <w:rsid w:val="00DE2B21"/>
    <w:rsid w:val="00DE302D"/>
    <w:rsid w:val="00DE6C05"/>
    <w:rsid w:val="00DE76D3"/>
    <w:rsid w:val="00DF3908"/>
    <w:rsid w:val="00E241A7"/>
    <w:rsid w:val="00E26734"/>
    <w:rsid w:val="00E40A9D"/>
    <w:rsid w:val="00E40FC4"/>
    <w:rsid w:val="00E70145"/>
    <w:rsid w:val="00E70930"/>
    <w:rsid w:val="00E723C6"/>
    <w:rsid w:val="00E732DD"/>
    <w:rsid w:val="00E735A6"/>
    <w:rsid w:val="00E74C1E"/>
    <w:rsid w:val="00E80554"/>
    <w:rsid w:val="00E900CF"/>
    <w:rsid w:val="00E96B11"/>
    <w:rsid w:val="00EA058F"/>
    <w:rsid w:val="00EA4319"/>
    <w:rsid w:val="00EA5EE5"/>
    <w:rsid w:val="00EA7571"/>
    <w:rsid w:val="00EB7257"/>
    <w:rsid w:val="00ED23E6"/>
    <w:rsid w:val="00EE010B"/>
    <w:rsid w:val="00EE0FA2"/>
    <w:rsid w:val="00EF2FA6"/>
    <w:rsid w:val="00EF36AF"/>
    <w:rsid w:val="00EF4A2D"/>
    <w:rsid w:val="00F0064E"/>
    <w:rsid w:val="00F05547"/>
    <w:rsid w:val="00F147D1"/>
    <w:rsid w:val="00F1538C"/>
    <w:rsid w:val="00F1655B"/>
    <w:rsid w:val="00F21B3F"/>
    <w:rsid w:val="00F22225"/>
    <w:rsid w:val="00F22A89"/>
    <w:rsid w:val="00F50BAB"/>
    <w:rsid w:val="00F66832"/>
    <w:rsid w:val="00F673CE"/>
    <w:rsid w:val="00F712FC"/>
    <w:rsid w:val="00F837D0"/>
    <w:rsid w:val="00FA14A5"/>
    <w:rsid w:val="00FA54C6"/>
    <w:rsid w:val="00FA6AE3"/>
    <w:rsid w:val="00FB05E0"/>
    <w:rsid w:val="00FD4BFD"/>
    <w:rsid w:val="00FE5232"/>
    <w:rsid w:val="00FF57A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B8604"/>
  <w15:chartTrackingRefBased/>
  <w15:docId w15:val="{2718056A-542D-455A-B15C-1BEEB9A66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3B3BF1"/>
    <w:pPr>
      <w:keepNext/>
      <w:keepLines/>
      <w:spacing w:before="40" w:after="0" w:line="256" w:lineRule="auto"/>
      <w:outlineLvl w:val="1"/>
    </w:pPr>
    <w:rPr>
      <w:rFonts w:ascii="Calibri Light" w:eastAsia="Times New Roman" w:hAnsi="Calibri Light" w:cs="Times New Roman"/>
      <w:color w:val="2E74B5"/>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05F1F"/>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B05F1F"/>
    <w:rPr>
      <w:rFonts w:ascii="Segoe UI" w:hAnsi="Segoe UI" w:cs="Segoe UI"/>
      <w:sz w:val="18"/>
      <w:szCs w:val="18"/>
    </w:rPr>
  </w:style>
  <w:style w:type="paragraph" w:styleId="a5">
    <w:name w:val="List Paragraph"/>
    <w:aliases w:val="Normal bullet 2"/>
    <w:basedOn w:val="a"/>
    <w:link w:val="a6"/>
    <w:uiPriority w:val="34"/>
    <w:qFormat/>
    <w:rsid w:val="000B7F61"/>
    <w:pPr>
      <w:ind w:left="720"/>
      <w:contextualSpacing/>
    </w:pPr>
  </w:style>
  <w:style w:type="table" w:styleId="a7">
    <w:name w:val="Table Grid"/>
    <w:basedOn w:val="a1"/>
    <w:uiPriority w:val="39"/>
    <w:rsid w:val="008578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3B3BF1"/>
    <w:rPr>
      <w:rFonts w:ascii="Calibri Light" w:eastAsia="Times New Roman" w:hAnsi="Calibri Light" w:cs="Times New Roman"/>
      <w:color w:val="2E74B5"/>
      <w:sz w:val="26"/>
      <w:szCs w:val="26"/>
    </w:rPr>
  </w:style>
  <w:style w:type="character" w:customStyle="1" w:styleId="a6">
    <w:name w:val="Абзац списку Знак"/>
    <w:aliases w:val="Normal bullet 2 Знак"/>
    <w:link w:val="a5"/>
    <w:uiPriority w:val="34"/>
    <w:locked/>
    <w:rsid w:val="003B3BF1"/>
  </w:style>
  <w:style w:type="character" w:styleId="a8">
    <w:name w:val="annotation reference"/>
    <w:basedOn w:val="a0"/>
    <w:uiPriority w:val="99"/>
    <w:semiHidden/>
    <w:unhideWhenUsed/>
    <w:rsid w:val="003B3BF1"/>
    <w:rPr>
      <w:sz w:val="16"/>
      <w:szCs w:val="16"/>
    </w:rPr>
  </w:style>
  <w:style w:type="paragraph" w:styleId="a9">
    <w:name w:val="annotation text"/>
    <w:basedOn w:val="a"/>
    <w:link w:val="aa"/>
    <w:uiPriority w:val="99"/>
    <w:unhideWhenUsed/>
    <w:rsid w:val="003B3BF1"/>
    <w:pPr>
      <w:spacing w:after="0" w:line="240" w:lineRule="auto"/>
    </w:pPr>
    <w:rPr>
      <w:rFonts w:ascii="Times New Roman" w:hAnsi="Times New Roman" w:cs="Times New Roman"/>
      <w:sz w:val="20"/>
      <w:szCs w:val="20"/>
      <w:lang w:eastAsia="uk-UA"/>
    </w:rPr>
  </w:style>
  <w:style w:type="character" w:customStyle="1" w:styleId="aa">
    <w:name w:val="Текст примітки Знак"/>
    <w:basedOn w:val="a0"/>
    <w:link w:val="a9"/>
    <w:uiPriority w:val="99"/>
    <w:rsid w:val="003B3BF1"/>
    <w:rPr>
      <w:rFonts w:ascii="Times New Roman" w:hAnsi="Times New Roman" w:cs="Times New Roman"/>
      <w:sz w:val="20"/>
      <w:szCs w:val="20"/>
      <w:lang w:eastAsia="uk-UA"/>
    </w:rPr>
  </w:style>
  <w:style w:type="paragraph" w:styleId="ab">
    <w:name w:val="footnote text"/>
    <w:basedOn w:val="a"/>
    <w:link w:val="ac"/>
    <w:uiPriority w:val="99"/>
    <w:semiHidden/>
    <w:unhideWhenUsed/>
    <w:rsid w:val="003B3BF1"/>
    <w:pPr>
      <w:spacing w:after="0" w:line="240" w:lineRule="auto"/>
    </w:pPr>
    <w:rPr>
      <w:rFonts w:ascii="Times New Roman" w:eastAsia="Times New Roman" w:hAnsi="Times New Roman" w:cs="Times New Roman"/>
      <w:sz w:val="20"/>
      <w:szCs w:val="20"/>
      <w:lang w:eastAsia="uk-UA"/>
    </w:rPr>
  </w:style>
  <w:style w:type="character" w:customStyle="1" w:styleId="ac">
    <w:name w:val="Текст виноски Знак"/>
    <w:basedOn w:val="a0"/>
    <w:link w:val="ab"/>
    <w:uiPriority w:val="99"/>
    <w:semiHidden/>
    <w:rsid w:val="003B3BF1"/>
    <w:rPr>
      <w:rFonts w:ascii="Times New Roman" w:eastAsia="Times New Roman" w:hAnsi="Times New Roman" w:cs="Times New Roman"/>
      <w:sz w:val="20"/>
      <w:szCs w:val="20"/>
      <w:lang w:eastAsia="uk-UA"/>
    </w:rPr>
  </w:style>
  <w:style w:type="character" w:styleId="ad">
    <w:name w:val="footnote reference"/>
    <w:basedOn w:val="a0"/>
    <w:uiPriority w:val="99"/>
    <w:semiHidden/>
    <w:unhideWhenUsed/>
    <w:rsid w:val="003B3BF1"/>
    <w:rPr>
      <w:vertAlign w:val="superscript"/>
    </w:rPr>
  </w:style>
  <w:style w:type="paragraph" w:styleId="ae">
    <w:name w:val="annotation subject"/>
    <w:basedOn w:val="a9"/>
    <w:next w:val="a9"/>
    <w:link w:val="af"/>
    <w:uiPriority w:val="99"/>
    <w:semiHidden/>
    <w:unhideWhenUsed/>
    <w:rsid w:val="003B3BF1"/>
    <w:rPr>
      <w:rFonts w:eastAsia="Times New Roman"/>
      <w:b/>
      <w:bCs/>
    </w:rPr>
  </w:style>
  <w:style w:type="character" w:customStyle="1" w:styleId="af">
    <w:name w:val="Тема примітки Знак"/>
    <w:basedOn w:val="aa"/>
    <w:link w:val="ae"/>
    <w:uiPriority w:val="99"/>
    <w:semiHidden/>
    <w:rsid w:val="003B3BF1"/>
    <w:rPr>
      <w:rFonts w:ascii="Times New Roman" w:eastAsia="Times New Roman" w:hAnsi="Times New Roman" w:cs="Times New Roman"/>
      <w:b/>
      <w:bCs/>
      <w:sz w:val="20"/>
      <w:szCs w:val="2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517476">
      <w:bodyDiv w:val="1"/>
      <w:marLeft w:val="0"/>
      <w:marRight w:val="0"/>
      <w:marTop w:val="0"/>
      <w:marBottom w:val="0"/>
      <w:divBdr>
        <w:top w:val="none" w:sz="0" w:space="0" w:color="auto"/>
        <w:left w:val="none" w:sz="0" w:space="0" w:color="auto"/>
        <w:bottom w:val="none" w:sz="0" w:space="0" w:color="auto"/>
        <w:right w:val="none" w:sz="0" w:space="0" w:color="auto"/>
      </w:divBdr>
    </w:div>
    <w:div w:id="1581325412">
      <w:bodyDiv w:val="1"/>
      <w:marLeft w:val="0"/>
      <w:marRight w:val="0"/>
      <w:marTop w:val="0"/>
      <w:marBottom w:val="0"/>
      <w:divBdr>
        <w:top w:val="none" w:sz="0" w:space="0" w:color="auto"/>
        <w:left w:val="none" w:sz="0" w:space="0" w:color="auto"/>
        <w:bottom w:val="none" w:sz="0" w:space="0" w:color="auto"/>
        <w:right w:val="none" w:sz="0" w:space="0" w:color="auto"/>
      </w:divBdr>
    </w:div>
    <w:div w:id="2063628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5250</Words>
  <Characters>2993</Characters>
  <Application>Microsoft Office Word</Application>
  <DocSecurity>0</DocSecurity>
  <Lines>24</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Марковська Наталія Олександрівна</dc:creator>
  <cp:keywords/>
  <dc:description/>
  <cp:lastModifiedBy>Пісоцька Оксана Миколаївна</cp:lastModifiedBy>
  <cp:revision>4</cp:revision>
  <cp:lastPrinted>2017-06-13T07:26:00Z</cp:lastPrinted>
  <dcterms:created xsi:type="dcterms:W3CDTF">2026-02-10T14:23:00Z</dcterms:created>
  <dcterms:modified xsi:type="dcterms:W3CDTF">2026-02-11T07:18:00Z</dcterms:modified>
</cp:coreProperties>
</file>